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r>
      <w:r w:rsidR="004911D9">
        <w:t xml:space="preserve">      </w:t>
      </w:r>
      <w:r w:rsidR="004E3406">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rsidR="004E3406">
        <w:t xml:space="preserve">   </w:t>
      </w:r>
      <w:r>
        <w:t>Micah Carr</w:t>
      </w:r>
      <w:r w:rsidR="00533D2E">
        <w:t>, Trustee</w:t>
      </w:r>
      <w:r w:rsidR="00B8318F">
        <w:tab/>
      </w:r>
      <w:r w:rsidR="00533D2E">
        <w:t xml:space="preserve"> </w:t>
      </w:r>
      <w:r w:rsidR="004E3406">
        <w:t xml:space="preserve">           </w:t>
      </w:r>
      <w:r>
        <w:t xml:space="preserve">               Gary Eaton</w:t>
      </w:r>
      <w:r w:rsidR="00B8318F">
        <w:t>, Trustee</w:t>
      </w:r>
    </w:p>
    <w:p w:rsidR="00842293" w:rsidRDefault="00842293" w:rsidP="00833B1E">
      <w:pPr>
        <w:jc w:val="center"/>
        <w:rPr>
          <w:b/>
        </w:rPr>
      </w:pPr>
    </w:p>
    <w:p w:rsidR="00833B1E" w:rsidRPr="00704BAF" w:rsidRDefault="003F0118" w:rsidP="00833B1E">
      <w:pPr>
        <w:jc w:val="center"/>
        <w:rPr>
          <w:b/>
        </w:rPr>
      </w:pPr>
      <w:r w:rsidRPr="00704BAF">
        <w:rPr>
          <w:b/>
        </w:rPr>
        <w:t xml:space="preserve"> </w:t>
      </w:r>
      <w:r w:rsidR="00C72B76">
        <w:rPr>
          <w:b/>
        </w:rPr>
        <w:t xml:space="preserve"> PUBLIC NOTICE </w:t>
      </w:r>
      <w:r w:rsidRPr="00704BAF">
        <w:rPr>
          <w:b/>
        </w:rPr>
        <w:t xml:space="preserve">OF </w:t>
      </w:r>
      <w:r w:rsidR="003153D6" w:rsidRPr="00704BAF">
        <w:rPr>
          <w:b/>
        </w:rPr>
        <w:t xml:space="preserve">A </w:t>
      </w:r>
      <w:r w:rsidR="00931B8B" w:rsidRPr="00704BAF">
        <w:rPr>
          <w:b/>
        </w:rPr>
        <w:t>REGULAR</w:t>
      </w:r>
      <w:r w:rsidR="003153D6" w:rsidRPr="00704BAF">
        <w:rPr>
          <w:b/>
        </w:rPr>
        <w:t xml:space="preserve"> </w:t>
      </w:r>
      <w:r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F753DB">
        <w:rPr>
          <w:b/>
        </w:rPr>
        <w:t>THURSDAY</w:t>
      </w:r>
      <w:r w:rsidR="00890C06">
        <w:rPr>
          <w:b/>
        </w:rPr>
        <w:t>,</w:t>
      </w:r>
      <w:r w:rsidR="005D2BBE">
        <w:rPr>
          <w:b/>
        </w:rPr>
        <w:t xml:space="preserve"> </w:t>
      </w:r>
      <w:r w:rsidR="00F753DB">
        <w:rPr>
          <w:b/>
        </w:rPr>
        <w:t>DECEMB</w:t>
      </w:r>
      <w:r w:rsidR="00652DB5">
        <w:rPr>
          <w:b/>
        </w:rPr>
        <w:t>ER 9</w:t>
      </w:r>
      <w:r w:rsidR="00C47A65">
        <w:rPr>
          <w:b/>
        </w:rPr>
        <w:t>,</w:t>
      </w:r>
      <w:r w:rsidR="00890C06">
        <w:rPr>
          <w:b/>
        </w:rPr>
        <w:t xml:space="preserve">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regular meeting, the Board of Trustees will consider, discuss, and may take action on , approve, adopt, amend, not approve, reject, deny, table, or take no action on any item listed on this agenda.  </w:t>
      </w:r>
      <w:r w:rsidR="00874E8C">
        <w:rPr>
          <w:b/>
          <w:u w:val="single"/>
        </w:rPr>
        <w:t>For the purposes of this agenda, “appropriate action” includes and encompasses all of the possible actions set forth in this Notice, and includes not taking any action on a specific agenda item.</w:t>
      </w:r>
    </w:p>
    <w:p w:rsidR="003F51F0" w:rsidRPr="00185873" w:rsidRDefault="003F51F0" w:rsidP="00965B13">
      <w:pPr>
        <w:rPr>
          <w:b/>
          <w:sz w:val="22"/>
        </w:rPr>
      </w:pPr>
    </w:p>
    <w:p w:rsidR="003F0118" w:rsidRDefault="00C900EA" w:rsidP="003F0118">
      <w:pPr>
        <w:jc w:val="center"/>
        <w:rPr>
          <w:b/>
          <w:sz w:val="22"/>
          <w:u w:val="single"/>
        </w:rPr>
      </w:pPr>
      <w:r>
        <w:rPr>
          <w:b/>
          <w:sz w:val="22"/>
          <w:u w:val="single"/>
        </w:rPr>
        <w:t xml:space="preserve"> </w:t>
      </w:r>
      <w:r w:rsidR="00C72B76">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C72B76" w:rsidRDefault="00C72B76" w:rsidP="004A655A">
      <w:pPr>
        <w:ind w:left="720" w:hanging="720"/>
        <w:jc w:val="both"/>
        <w:rPr>
          <w:sz w:val="22"/>
          <w:szCs w:val="22"/>
        </w:rPr>
      </w:pPr>
    </w:p>
    <w:p w:rsidR="004A655A" w:rsidRDefault="005D2BBE" w:rsidP="004A655A">
      <w:pPr>
        <w:ind w:left="720" w:hanging="720"/>
        <w:jc w:val="both"/>
        <w:rPr>
          <w:sz w:val="22"/>
          <w:szCs w:val="22"/>
        </w:rPr>
      </w:pPr>
      <w:r>
        <w:rPr>
          <w:sz w:val="22"/>
          <w:szCs w:val="22"/>
        </w:rPr>
        <w:t>3</w:t>
      </w:r>
      <w:r w:rsidR="00042EC6" w:rsidRPr="00704BAF">
        <w:rPr>
          <w:sz w:val="22"/>
          <w:szCs w:val="22"/>
        </w:rPr>
        <w:t>.</w:t>
      </w:r>
      <w:r w:rsidR="00D75A28" w:rsidRPr="00704BAF">
        <w:rPr>
          <w:sz w:val="22"/>
          <w:szCs w:val="22"/>
        </w:rPr>
        <w:tab/>
      </w:r>
      <w:r w:rsidR="00C72B76">
        <w:rPr>
          <w:sz w:val="22"/>
          <w:szCs w:val="22"/>
        </w:rPr>
        <w:t xml:space="preserve">DISCUSSION AND APPROPRIATE ACTION RELATED TO THE APPROVAL OF </w:t>
      </w:r>
      <w:r w:rsidR="00186D12" w:rsidRPr="00704BAF">
        <w:rPr>
          <w:sz w:val="22"/>
          <w:szCs w:val="22"/>
        </w:rPr>
        <w:t>THE</w:t>
      </w:r>
      <w:r w:rsidR="00D75A28" w:rsidRPr="00704BAF">
        <w:rPr>
          <w:sz w:val="22"/>
          <w:szCs w:val="22"/>
        </w:rPr>
        <w:t xml:space="preserve"> MINUTES OF THE</w:t>
      </w:r>
      <w:r w:rsidR="00627ED4" w:rsidRPr="00704BAF">
        <w:rPr>
          <w:sz w:val="22"/>
          <w:szCs w:val="22"/>
        </w:rPr>
        <w:t xml:space="preserve"> REGULAR MEETING OF THE B</w:t>
      </w:r>
      <w:r w:rsidR="00BA75DF" w:rsidRPr="00704BAF">
        <w:rPr>
          <w:sz w:val="22"/>
          <w:szCs w:val="22"/>
        </w:rPr>
        <w:t>O</w:t>
      </w:r>
      <w:r w:rsidR="00A36FDC" w:rsidRPr="00704BAF">
        <w:rPr>
          <w:sz w:val="22"/>
          <w:szCs w:val="22"/>
        </w:rPr>
        <w:t xml:space="preserve">ARD OF TRUSTEES HELD ON </w:t>
      </w:r>
      <w:r w:rsidR="00F753DB">
        <w:rPr>
          <w:sz w:val="22"/>
          <w:szCs w:val="22"/>
        </w:rPr>
        <w:t>NOVEMBER 9</w:t>
      </w:r>
      <w:r>
        <w:rPr>
          <w:sz w:val="22"/>
          <w:szCs w:val="22"/>
        </w:rPr>
        <w:t>,</w:t>
      </w:r>
      <w:r w:rsidR="000463DF">
        <w:rPr>
          <w:sz w:val="22"/>
          <w:szCs w:val="22"/>
        </w:rPr>
        <w:t xml:space="preserve"> 2021</w:t>
      </w:r>
      <w:r w:rsidR="00D17549">
        <w:rPr>
          <w:sz w:val="22"/>
          <w:szCs w:val="22"/>
        </w:rPr>
        <w:t xml:space="preserve"> AND</w:t>
      </w:r>
      <w:r w:rsidR="00C47A65">
        <w:rPr>
          <w:sz w:val="22"/>
          <w:szCs w:val="22"/>
        </w:rPr>
        <w:t xml:space="preserve"> </w:t>
      </w:r>
      <w:r w:rsidR="0041151F">
        <w:rPr>
          <w:sz w:val="22"/>
          <w:szCs w:val="22"/>
        </w:rPr>
        <w:t xml:space="preserve">A </w:t>
      </w:r>
      <w:r w:rsidR="00C47A65">
        <w:rPr>
          <w:sz w:val="22"/>
          <w:szCs w:val="22"/>
        </w:rPr>
        <w:t>SPECIAL MEETING</w:t>
      </w:r>
      <w:r w:rsidR="00D17549">
        <w:rPr>
          <w:sz w:val="22"/>
          <w:szCs w:val="22"/>
        </w:rPr>
        <w:t xml:space="preserve"> HELD ON </w:t>
      </w:r>
      <w:r w:rsidR="00F753DB">
        <w:rPr>
          <w:sz w:val="22"/>
          <w:szCs w:val="22"/>
        </w:rPr>
        <w:t>NOVEMBER 29</w:t>
      </w:r>
      <w:r w:rsidR="00D65703">
        <w:rPr>
          <w:sz w:val="22"/>
          <w:szCs w:val="22"/>
        </w:rPr>
        <w:t>,</w:t>
      </w:r>
      <w:r w:rsidR="00652DB5">
        <w:rPr>
          <w:sz w:val="22"/>
          <w:szCs w:val="22"/>
        </w:rPr>
        <w:t xml:space="preserve"> </w:t>
      </w:r>
      <w:r w:rsidR="00D65703">
        <w:rPr>
          <w:sz w:val="22"/>
          <w:szCs w:val="22"/>
        </w:rPr>
        <w:t>2021</w:t>
      </w:r>
      <w:r w:rsidR="00652DB5">
        <w:rPr>
          <w:sz w:val="22"/>
          <w:szCs w:val="22"/>
        </w:rPr>
        <w:t xml:space="preserve">, </w:t>
      </w:r>
      <w:r w:rsidR="0022733A">
        <w:rPr>
          <w:sz w:val="22"/>
          <w:szCs w:val="22"/>
        </w:rPr>
        <w:t xml:space="preserve"> </w:t>
      </w:r>
      <w:r w:rsidR="00C72B76">
        <w:rPr>
          <w:sz w:val="22"/>
          <w:szCs w:val="22"/>
        </w:rPr>
        <w:t>INCLUDING POSSIBLE AMENDMENTS OR CORRECTIONS TO THE MINUTES.</w:t>
      </w:r>
    </w:p>
    <w:p w:rsidR="0022733A" w:rsidRPr="00704BAF" w:rsidRDefault="0022733A" w:rsidP="00D75A28">
      <w:pPr>
        <w:ind w:left="720" w:hanging="720"/>
        <w:jc w:val="both"/>
        <w:rPr>
          <w:sz w:val="22"/>
          <w:szCs w:val="22"/>
        </w:rPr>
      </w:pPr>
    </w:p>
    <w:p w:rsidR="003153D6" w:rsidRPr="00704BAF" w:rsidRDefault="0051367B" w:rsidP="00D75A28">
      <w:pPr>
        <w:ind w:left="720" w:hanging="720"/>
        <w:jc w:val="both"/>
        <w:rPr>
          <w:sz w:val="22"/>
          <w:szCs w:val="22"/>
        </w:rPr>
      </w:pPr>
      <w:r>
        <w:rPr>
          <w:sz w:val="22"/>
          <w:szCs w:val="22"/>
        </w:rPr>
        <w:t>4</w:t>
      </w:r>
      <w:r w:rsidR="003153D6" w:rsidRPr="00704BAF">
        <w:rPr>
          <w:sz w:val="22"/>
          <w:szCs w:val="22"/>
        </w:rPr>
        <w:t xml:space="preserve">. </w:t>
      </w:r>
      <w:r w:rsidR="003153D6" w:rsidRPr="00704BAF">
        <w:rPr>
          <w:sz w:val="22"/>
          <w:szCs w:val="22"/>
        </w:rPr>
        <w:tab/>
        <w:t>DISCUSSION REGARDING FINANCIAL STATEMENTS.</w:t>
      </w:r>
      <w:r w:rsidR="004A655A">
        <w:rPr>
          <w:sz w:val="22"/>
          <w:szCs w:val="22"/>
        </w:rPr>
        <w:t xml:space="preserve"> </w:t>
      </w:r>
    </w:p>
    <w:p w:rsidR="003153D6" w:rsidRPr="00704BAF" w:rsidRDefault="003153D6" w:rsidP="00D75A28">
      <w:pPr>
        <w:ind w:left="720" w:hanging="720"/>
        <w:jc w:val="both"/>
        <w:rPr>
          <w:sz w:val="22"/>
          <w:szCs w:val="22"/>
        </w:rPr>
      </w:pPr>
    </w:p>
    <w:p w:rsidR="004A655A" w:rsidRDefault="0051367B" w:rsidP="004A655A">
      <w:pPr>
        <w:ind w:left="720" w:hanging="720"/>
        <w:jc w:val="both"/>
        <w:rPr>
          <w:sz w:val="22"/>
          <w:szCs w:val="22"/>
        </w:rPr>
      </w:pPr>
      <w:r>
        <w:rPr>
          <w:sz w:val="22"/>
          <w:szCs w:val="22"/>
        </w:rPr>
        <w:t>5</w:t>
      </w:r>
      <w:r w:rsidR="003153D6" w:rsidRPr="00704BAF">
        <w:rPr>
          <w:sz w:val="22"/>
          <w:szCs w:val="22"/>
        </w:rPr>
        <w:t>.</w:t>
      </w:r>
      <w:r w:rsidR="003153D6" w:rsidRPr="00704BAF">
        <w:rPr>
          <w:sz w:val="22"/>
          <w:szCs w:val="22"/>
        </w:rPr>
        <w:tab/>
      </w:r>
      <w:r w:rsidR="00C72B76">
        <w:rPr>
          <w:sz w:val="22"/>
          <w:szCs w:val="22"/>
        </w:rPr>
        <w:t>DISCUSSION AND APPROPRIATE ACTION RELATED TO APPROVAL, IN WHOLE OR IN PART, OF THE CLAIMS PRESENTED FOR PAYMENT.</w:t>
      </w:r>
    </w:p>
    <w:p w:rsidR="00F753DB" w:rsidRDefault="00F753DB" w:rsidP="004A655A">
      <w:pPr>
        <w:ind w:left="720" w:hanging="720"/>
        <w:jc w:val="both"/>
        <w:rPr>
          <w:sz w:val="22"/>
          <w:szCs w:val="22"/>
        </w:rPr>
      </w:pPr>
    </w:p>
    <w:p w:rsidR="00F753DB" w:rsidRDefault="00F753DB" w:rsidP="004A655A">
      <w:pPr>
        <w:ind w:left="720" w:hanging="720"/>
        <w:jc w:val="both"/>
        <w:rPr>
          <w:sz w:val="22"/>
          <w:szCs w:val="22"/>
        </w:rPr>
      </w:pPr>
      <w:r>
        <w:rPr>
          <w:sz w:val="22"/>
          <w:szCs w:val="22"/>
        </w:rPr>
        <w:t>6.</w:t>
      </w:r>
      <w:r>
        <w:rPr>
          <w:sz w:val="22"/>
          <w:szCs w:val="22"/>
        </w:rPr>
        <w:tab/>
        <w:t>DISCUSSION AND APPROPRIATE ACTION RELATED TO A PRESENTATION BY THE OKLAHOMA ASSOCIATION OF CHIEFS OF POLICE (OACP) TO ACKNOWLEDGE THE SPERRY POLICE DEPARTMENT AS A “VERIFIED AGENCY”.</w:t>
      </w:r>
    </w:p>
    <w:p w:rsidR="001B18C8" w:rsidRDefault="001B18C8" w:rsidP="004A655A">
      <w:pPr>
        <w:ind w:left="720" w:hanging="720"/>
        <w:jc w:val="both"/>
        <w:rPr>
          <w:sz w:val="22"/>
          <w:szCs w:val="22"/>
        </w:rPr>
      </w:pPr>
    </w:p>
    <w:p w:rsidR="001B18C8" w:rsidRDefault="001B18C8" w:rsidP="004A655A">
      <w:pPr>
        <w:ind w:left="720" w:hanging="720"/>
        <w:jc w:val="both"/>
        <w:rPr>
          <w:sz w:val="22"/>
          <w:szCs w:val="22"/>
        </w:rPr>
      </w:pPr>
      <w:r>
        <w:rPr>
          <w:sz w:val="22"/>
          <w:szCs w:val="22"/>
        </w:rPr>
        <w:t>7.</w:t>
      </w:r>
      <w:r>
        <w:rPr>
          <w:sz w:val="22"/>
          <w:szCs w:val="22"/>
        </w:rPr>
        <w:tab/>
        <w:t>DISCUSSION AND APPROPRIATE ACTION RELATED TO THE BUILDING PERMIT ISSUED TO JOEL CHAPMAN DBA J &amp; J CHAPMAN CONSTRUCTION TO BUILD AN “ICE HOUSE” LOCATED AT 10477 NORTH CINCINNATI AVENUE SPERRY, OKLAHOMA.  THE PERMIT WAS APPROVED BY THE PLANNING COMMISSION ON 11/18/2021. (JOEL CHAPMAN)</w:t>
      </w:r>
    </w:p>
    <w:p w:rsidR="005C55E0" w:rsidRDefault="005C55E0" w:rsidP="004A655A">
      <w:pPr>
        <w:ind w:left="720" w:hanging="720"/>
        <w:jc w:val="both"/>
        <w:rPr>
          <w:sz w:val="22"/>
          <w:szCs w:val="22"/>
        </w:rPr>
      </w:pPr>
    </w:p>
    <w:p w:rsidR="005C55E0" w:rsidRDefault="001B18C8" w:rsidP="004A655A">
      <w:pPr>
        <w:ind w:left="720" w:hanging="720"/>
        <w:jc w:val="both"/>
        <w:rPr>
          <w:sz w:val="22"/>
          <w:szCs w:val="22"/>
        </w:rPr>
      </w:pPr>
      <w:r>
        <w:rPr>
          <w:sz w:val="22"/>
          <w:szCs w:val="22"/>
        </w:rPr>
        <w:t>8</w:t>
      </w:r>
      <w:r w:rsidR="005C55E0">
        <w:rPr>
          <w:sz w:val="22"/>
          <w:szCs w:val="22"/>
        </w:rPr>
        <w:t>.</w:t>
      </w:r>
      <w:r w:rsidR="005C55E0">
        <w:rPr>
          <w:sz w:val="22"/>
          <w:szCs w:val="22"/>
        </w:rPr>
        <w:tab/>
        <w:t xml:space="preserve">DISCUSSION AND APPROPRIATE ACTION RELATED TO A </w:t>
      </w:r>
      <w:r w:rsidR="002B394A">
        <w:rPr>
          <w:sz w:val="22"/>
          <w:szCs w:val="22"/>
        </w:rPr>
        <w:t>REQUEST</w:t>
      </w:r>
      <w:r w:rsidR="00F753DB">
        <w:rPr>
          <w:sz w:val="22"/>
          <w:szCs w:val="22"/>
        </w:rPr>
        <w:t xml:space="preserve"> BY</w:t>
      </w:r>
      <w:r w:rsidR="005C55E0">
        <w:rPr>
          <w:sz w:val="22"/>
          <w:szCs w:val="22"/>
        </w:rPr>
        <w:t xml:space="preserve"> WILLIAM “CHIEFY” TIGER, REGARDING RECOGNITION OF CHEROKEE ANCESTORS WHO RECEIVED</w:t>
      </w:r>
      <w:r w:rsidR="00601F9A">
        <w:rPr>
          <w:sz w:val="22"/>
          <w:szCs w:val="22"/>
        </w:rPr>
        <w:t xml:space="preserve"> THE ORIGINAL CHEROKEE ALLOTTED</w:t>
      </w:r>
      <w:r w:rsidR="005C55E0">
        <w:rPr>
          <w:sz w:val="22"/>
          <w:szCs w:val="22"/>
        </w:rPr>
        <w:t xml:space="preserve"> LAND IN THIS AREA</w:t>
      </w:r>
      <w:r w:rsidR="00601F9A">
        <w:rPr>
          <w:sz w:val="22"/>
          <w:szCs w:val="22"/>
        </w:rPr>
        <w:t>.</w:t>
      </w:r>
    </w:p>
    <w:p w:rsidR="00942036" w:rsidRDefault="00942036" w:rsidP="004A655A">
      <w:pPr>
        <w:ind w:left="720" w:hanging="720"/>
        <w:jc w:val="both"/>
        <w:rPr>
          <w:sz w:val="22"/>
          <w:szCs w:val="22"/>
        </w:rPr>
      </w:pPr>
    </w:p>
    <w:p w:rsidR="00F753DB" w:rsidRDefault="001B18C8" w:rsidP="00D75A28">
      <w:pPr>
        <w:ind w:left="720" w:hanging="720"/>
        <w:jc w:val="both"/>
        <w:rPr>
          <w:sz w:val="22"/>
          <w:szCs w:val="22"/>
        </w:rPr>
      </w:pPr>
      <w:r>
        <w:rPr>
          <w:sz w:val="22"/>
          <w:szCs w:val="22"/>
        </w:rPr>
        <w:t>9</w:t>
      </w:r>
      <w:r w:rsidR="00DE5C94">
        <w:rPr>
          <w:sz w:val="22"/>
          <w:szCs w:val="22"/>
        </w:rPr>
        <w:t>.</w:t>
      </w:r>
      <w:r w:rsidR="00DE5C94">
        <w:rPr>
          <w:sz w:val="22"/>
          <w:szCs w:val="22"/>
        </w:rPr>
        <w:tab/>
      </w:r>
      <w:r w:rsidR="006171B1">
        <w:rPr>
          <w:sz w:val="22"/>
          <w:szCs w:val="22"/>
        </w:rPr>
        <w:t>DISCUSSION AND APPROPRIATE ACTION RELATED TO</w:t>
      </w:r>
      <w:r w:rsidR="00F753DB">
        <w:rPr>
          <w:sz w:val="22"/>
          <w:szCs w:val="22"/>
        </w:rPr>
        <w:t xml:space="preserve"> A REQUEST FROM DAN MCCRARY TO PARK HIS FOOD TRUCK</w:t>
      </w:r>
      <w:r w:rsidR="009227BB">
        <w:rPr>
          <w:sz w:val="22"/>
          <w:szCs w:val="22"/>
        </w:rPr>
        <w:t>,</w:t>
      </w:r>
      <w:r w:rsidR="00F753DB">
        <w:rPr>
          <w:sz w:val="22"/>
          <w:szCs w:val="22"/>
        </w:rPr>
        <w:t xml:space="preserve"> “THE TWISTED HEIFER”</w:t>
      </w:r>
      <w:r w:rsidR="009227BB">
        <w:rPr>
          <w:sz w:val="22"/>
          <w:szCs w:val="22"/>
        </w:rPr>
        <w:t>,</w:t>
      </w:r>
      <w:r w:rsidR="00F753DB">
        <w:rPr>
          <w:sz w:val="22"/>
          <w:szCs w:val="22"/>
        </w:rPr>
        <w:t xml:space="preserve"> AT THE PAVILLION SOUTH OF THE ARMORY. (DAN MCCRARY)</w:t>
      </w:r>
    </w:p>
    <w:p w:rsidR="00304751" w:rsidRDefault="00304751" w:rsidP="00D75A28">
      <w:pPr>
        <w:ind w:left="720" w:hanging="720"/>
        <w:jc w:val="both"/>
        <w:rPr>
          <w:sz w:val="22"/>
          <w:szCs w:val="22"/>
        </w:rPr>
      </w:pPr>
    </w:p>
    <w:p w:rsidR="002757A2" w:rsidRDefault="001B18C8" w:rsidP="00D75A28">
      <w:pPr>
        <w:ind w:left="720" w:hanging="720"/>
        <w:jc w:val="both"/>
        <w:rPr>
          <w:sz w:val="22"/>
          <w:szCs w:val="22"/>
        </w:rPr>
      </w:pPr>
      <w:r>
        <w:rPr>
          <w:sz w:val="22"/>
          <w:szCs w:val="22"/>
        </w:rPr>
        <w:t>10</w:t>
      </w:r>
      <w:r w:rsidR="00304751">
        <w:rPr>
          <w:sz w:val="22"/>
          <w:szCs w:val="22"/>
        </w:rPr>
        <w:t>.</w:t>
      </w:r>
      <w:r w:rsidR="00304751">
        <w:rPr>
          <w:sz w:val="22"/>
          <w:szCs w:val="22"/>
        </w:rPr>
        <w:tab/>
        <w:t xml:space="preserve">DISCUSSION AND APPROPRIATE ACTION RELATED TO </w:t>
      </w:r>
      <w:r w:rsidR="002757A2">
        <w:rPr>
          <w:sz w:val="22"/>
          <w:szCs w:val="22"/>
        </w:rPr>
        <w:t>PURCHASING A SOFTWARE PACKAGE FROM SEQUOYAH SOFTWARE, IN ORDER FOR THE TOWN CLERK TO PROCESS THE TOWN PAYROLL, AT A COST OF $1,850.00.</w:t>
      </w:r>
    </w:p>
    <w:p w:rsidR="00304751" w:rsidRDefault="002757A2" w:rsidP="00D75A28">
      <w:pPr>
        <w:ind w:left="720" w:hanging="720"/>
        <w:jc w:val="both"/>
        <w:rPr>
          <w:sz w:val="22"/>
          <w:szCs w:val="22"/>
        </w:rPr>
      </w:pPr>
      <w:r>
        <w:rPr>
          <w:sz w:val="22"/>
          <w:szCs w:val="22"/>
        </w:rPr>
        <w:t xml:space="preserve"> </w:t>
      </w:r>
    </w:p>
    <w:p w:rsidR="00E22072" w:rsidRDefault="001B18C8" w:rsidP="00D75A28">
      <w:pPr>
        <w:ind w:left="720" w:hanging="720"/>
        <w:jc w:val="both"/>
        <w:rPr>
          <w:sz w:val="22"/>
          <w:szCs w:val="22"/>
        </w:rPr>
      </w:pPr>
      <w:r>
        <w:rPr>
          <w:sz w:val="22"/>
          <w:szCs w:val="22"/>
        </w:rPr>
        <w:t>11.</w:t>
      </w:r>
      <w:r w:rsidR="00304751">
        <w:rPr>
          <w:sz w:val="22"/>
          <w:szCs w:val="22"/>
        </w:rPr>
        <w:tab/>
        <w:t xml:space="preserve">DISCUSSION AND APPROPRIATE ACTION RELATED TO A REQUESTED SPECIAL  EVENT PERMIT BY BRENT FOWLKES </w:t>
      </w:r>
      <w:r w:rsidR="002B394A">
        <w:rPr>
          <w:sz w:val="22"/>
          <w:szCs w:val="22"/>
        </w:rPr>
        <w:t xml:space="preserve">TO RAISE FUNDS </w:t>
      </w:r>
      <w:r w:rsidR="00304751">
        <w:rPr>
          <w:sz w:val="22"/>
          <w:szCs w:val="22"/>
        </w:rPr>
        <w:t xml:space="preserve">FOR THE JOHN WILLIAM “J.J” BALDWIN JR. FAMILY. IF APPROVED TO BE </w:t>
      </w:r>
      <w:r w:rsidR="002B394A">
        <w:rPr>
          <w:sz w:val="22"/>
          <w:szCs w:val="22"/>
        </w:rPr>
        <w:t>HELD ON DECEMBER 11, 2021 AT</w:t>
      </w:r>
      <w:r w:rsidR="00304751">
        <w:rPr>
          <w:sz w:val="22"/>
          <w:szCs w:val="22"/>
        </w:rPr>
        <w:t xml:space="preserve"> CITY HALL. (BRENT FOWLKES)</w:t>
      </w:r>
    </w:p>
    <w:p w:rsidR="00E22072" w:rsidRDefault="00E22072" w:rsidP="00D75A28">
      <w:pPr>
        <w:ind w:left="720" w:hanging="720"/>
        <w:jc w:val="both"/>
        <w:rPr>
          <w:sz w:val="22"/>
          <w:szCs w:val="22"/>
        </w:rPr>
      </w:pPr>
    </w:p>
    <w:p w:rsidR="00E22072" w:rsidRDefault="001B18C8" w:rsidP="00D75A28">
      <w:pPr>
        <w:ind w:left="720" w:hanging="720"/>
        <w:jc w:val="both"/>
        <w:rPr>
          <w:sz w:val="22"/>
          <w:szCs w:val="22"/>
        </w:rPr>
      </w:pPr>
      <w:r>
        <w:rPr>
          <w:sz w:val="22"/>
          <w:szCs w:val="22"/>
        </w:rPr>
        <w:t>12.</w:t>
      </w:r>
      <w:r w:rsidR="00E22072">
        <w:rPr>
          <w:sz w:val="22"/>
          <w:szCs w:val="22"/>
        </w:rPr>
        <w:tab/>
        <w:t>DISCUSSION AND APPROPRIATE ACTION RELATED TO THE APPOINTMENT OF JERRY GREEN AS THE EMERGENCY MANAGEMENT DIRECTOR FOR THE TOWN OF SPERRY. THIS IS A VOLUNTEER POSITION.</w:t>
      </w:r>
    </w:p>
    <w:p w:rsidR="00E22072" w:rsidRDefault="00E22072" w:rsidP="00D75A28">
      <w:pPr>
        <w:ind w:left="720" w:hanging="720"/>
        <w:jc w:val="both"/>
        <w:rPr>
          <w:sz w:val="22"/>
          <w:szCs w:val="22"/>
        </w:rPr>
      </w:pPr>
    </w:p>
    <w:p w:rsidR="00304751" w:rsidRDefault="001B18C8" w:rsidP="00D75A28">
      <w:pPr>
        <w:ind w:left="720" w:hanging="720"/>
        <w:jc w:val="both"/>
        <w:rPr>
          <w:sz w:val="22"/>
          <w:szCs w:val="22"/>
        </w:rPr>
      </w:pPr>
      <w:r>
        <w:rPr>
          <w:sz w:val="22"/>
          <w:szCs w:val="22"/>
        </w:rPr>
        <w:t>13</w:t>
      </w:r>
      <w:r w:rsidR="00E22072">
        <w:rPr>
          <w:sz w:val="22"/>
          <w:szCs w:val="22"/>
        </w:rPr>
        <w:t>.</w:t>
      </w:r>
      <w:r w:rsidR="00E22072">
        <w:rPr>
          <w:sz w:val="22"/>
          <w:szCs w:val="22"/>
        </w:rPr>
        <w:tab/>
        <w:t>DISCUSSION AND APPROPRIATE ACTION RELATED TO AMENDING THE FEDERAL WAGE SUM</w:t>
      </w:r>
      <w:r w:rsidR="000B0BA6">
        <w:rPr>
          <w:sz w:val="22"/>
          <w:szCs w:val="22"/>
        </w:rPr>
        <w:t>MARY FROM $5,677.63 TO $5,785.13</w:t>
      </w:r>
      <w:r w:rsidR="002B394A">
        <w:rPr>
          <w:sz w:val="22"/>
          <w:szCs w:val="22"/>
        </w:rPr>
        <w:t xml:space="preserve"> AND APPROVAL TO PAY THE DIFFERENCE.</w:t>
      </w:r>
      <w:r w:rsidR="00721F8E">
        <w:rPr>
          <w:sz w:val="22"/>
          <w:szCs w:val="22"/>
        </w:rPr>
        <w:t xml:space="preserve"> T</w:t>
      </w:r>
      <w:r w:rsidR="00E22072">
        <w:rPr>
          <w:sz w:val="22"/>
          <w:szCs w:val="22"/>
        </w:rPr>
        <w:t>HIS</w:t>
      </w:r>
      <w:r w:rsidR="006563D4">
        <w:rPr>
          <w:sz w:val="22"/>
          <w:szCs w:val="22"/>
        </w:rPr>
        <w:t xml:space="preserve"> </w:t>
      </w:r>
      <w:r w:rsidR="004F0340">
        <w:rPr>
          <w:sz w:val="22"/>
          <w:szCs w:val="22"/>
        </w:rPr>
        <w:t xml:space="preserve">APPROVAL </w:t>
      </w:r>
      <w:r w:rsidR="00E22072">
        <w:rPr>
          <w:sz w:val="22"/>
          <w:szCs w:val="22"/>
        </w:rPr>
        <w:t xml:space="preserve">WILL CHANGE THE </w:t>
      </w:r>
      <w:r w:rsidR="004F0340">
        <w:rPr>
          <w:sz w:val="22"/>
          <w:szCs w:val="22"/>
        </w:rPr>
        <w:t xml:space="preserve">PREVIOUSLY </w:t>
      </w:r>
      <w:r w:rsidR="00E22072">
        <w:rPr>
          <w:sz w:val="22"/>
          <w:szCs w:val="22"/>
        </w:rPr>
        <w:t>APPROVED TOTAL FR</w:t>
      </w:r>
      <w:r w:rsidR="000B0BA6">
        <w:rPr>
          <w:sz w:val="22"/>
          <w:szCs w:val="22"/>
        </w:rPr>
        <w:t>OM $12,324.63 TO $12,432.13</w:t>
      </w:r>
      <w:r w:rsidR="00E22072">
        <w:rPr>
          <w:sz w:val="22"/>
          <w:szCs w:val="22"/>
        </w:rPr>
        <w:t>.</w:t>
      </w:r>
    </w:p>
    <w:p w:rsidR="00E22072" w:rsidRDefault="00E22072" w:rsidP="00D75A28">
      <w:pPr>
        <w:ind w:left="720" w:hanging="720"/>
        <w:jc w:val="both"/>
        <w:rPr>
          <w:sz w:val="22"/>
          <w:szCs w:val="22"/>
        </w:rPr>
      </w:pPr>
    </w:p>
    <w:p w:rsidR="00A823FB" w:rsidRDefault="001B18C8" w:rsidP="00A823FB">
      <w:pPr>
        <w:ind w:left="720" w:hanging="720"/>
        <w:jc w:val="both"/>
        <w:rPr>
          <w:sz w:val="22"/>
          <w:szCs w:val="22"/>
        </w:rPr>
      </w:pPr>
      <w:r>
        <w:rPr>
          <w:sz w:val="22"/>
          <w:szCs w:val="22"/>
        </w:rPr>
        <w:t>1</w:t>
      </w:r>
      <w:r w:rsidR="00702F2D">
        <w:rPr>
          <w:sz w:val="22"/>
          <w:szCs w:val="22"/>
        </w:rPr>
        <w:t>4</w:t>
      </w:r>
      <w:r w:rsidR="00A823FB">
        <w:rPr>
          <w:sz w:val="22"/>
          <w:szCs w:val="22"/>
        </w:rPr>
        <w:t>.</w:t>
      </w:r>
      <w:r w:rsidR="00A823FB">
        <w:rPr>
          <w:sz w:val="22"/>
          <w:szCs w:val="22"/>
        </w:rPr>
        <w:tab/>
        <w:t xml:space="preserve">DISCUSSION AND APPROPRIATE ACTION RELATED TO RESOLUTION 2021-09, A RESOLUTION AUTHORIZING OKLAHOMA MUNICIPAL ASSURANCE GROUP (OMAG) TO DISTRIBUTE ESCROW ACCOUNT FUNDS IN THE AMOUNT OF $822.20 TOWARD THE </w:t>
      </w:r>
      <w:r w:rsidR="00576BE4">
        <w:rPr>
          <w:sz w:val="22"/>
          <w:szCs w:val="22"/>
        </w:rPr>
        <w:t xml:space="preserve">ANNUAL PREMIUM FOR THE </w:t>
      </w:r>
      <w:r w:rsidR="00A823FB">
        <w:rPr>
          <w:sz w:val="22"/>
          <w:szCs w:val="22"/>
        </w:rPr>
        <w:t xml:space="preserve">WORKERS’ COMPENSATION POLICY #WCV140027705. </w:t>
      </w:r>
      <w:r w:rsidR="00576BE4">
        <w:rPr>
          <w:sz w:val="22"/>
          <w:szCs w:val="22"/>
        </w:rPr>
        <w:t>TOTAL ANNUAL PREMIUM IS $9,962.00 FOR 07/01/2021 – 07/01/2022.</w:t>
      </w:r>
    </w:p>
    <w:p w:rsidR="00702F2D" w:rsidRDefault="00702F2D" w:rsidP="00A823FB">
      <w:pPr>
        <w:ind w:left="720" w:hanging="720"/>
        <w:jc w:val="both"/>
        <w:rPr>
          <w:sz w:val="22"/>
          <w:szCs w:val="22"/>
        </w:rPr>
      </w:pPr>
    </w:p>
    <w:p w:rsidR="00702F2D" w:rsidRDefault="00702F2D" w:rsidP="00A823FB">
      <w:pPr>
        <w:ind w:left="720" w:hanging="720"/>
        <w:jc w:val="both"/>
        <w:rPr>
          <w:sz w:val="22"/>
          <w:szCs w:val="22"/>
        </w:rPr>
      </w:pPr>
      <w:r>
        <w:rPr>
          <w:sz w:val="22"/>
          <w:szCs w:val="22"/>
        </w:rPr>
        <w:t>15.</w:t>
      </w:r>
      <w:r>
        <w:rPr>
          <w:sz w:val="22"/>
          <w:szCs w:val="22"/>
        </w:rPr>
        <w:tab/>
        <w:t>DISCUSSION AND APPROPRIATE ACTION RELATED TO AUTHORIZING THE MAYOR TO EXECUTE A QUITCLAIM DEED ON BEHALF OF THE TOWN OF SPERRY AS APPROVED BY THE TOWN ATTORNEY TO THE CRAIN BENEFICIARIES WHO HAVE EXERCISED THE OPTION TO PURCHASE THE PROPERTY AT 10 S. CINCINNATI AVENUE IN ACCORDANCE WITH RESOLUTION 2021-03, AND TO SET ANY CONDITIONS, RESTRICTIONS AND REQUIREMENTS REGARDING THE PROPERTY TO BE CONVEYED.</w:t>
      </w:r>
    </w:p>
    <w:p w:rsidR="00576BE4" w:rsidRDefault="00576BE4" w:rsidP="00A823FB">
      <w:pPr>
        <w:ind w:left="720" w:hanging="720"/>
        <w:jc w:val="both"/>
        <w:rPr>
          <w:sz w:val="22"/>
          <w:szCs w:val="22"/>
        </w:rPr>
      </w:pPr>
    </w:p>
    <w:p w:rsidR="00576BE4" w:rsidRDefault="001B18C8" w:rsidP="00A823FB">
      <w:pPr>
        <w:ind w:left="720" w:hanging="720"/>
        <w:jc w:val="both"/>
        <w:rPr>
          <w:sz w:val="22"/>
          <w:szCs w:val="22"/>
        </w:rPr>
      </w:pPr>
      <w:r>
        <w:rPr>
          <w:sz w:val="22"/>
          <w:szCs w:val="22"/>
        </w:rPr>
        <w:t>1</w:t>
      </w:r>
      <w:r w:rsidR="00702F2D">
        <w:rPr>
          <w:sz w:val="22"/>
          <w:szCs w:val="22"/>
        </w:rPr>
        <w:t>6</w:t>
      </w:r>
      <w:r w:rsidR="00576BE4">
        <w:rPr>
          <w:sz w:val="22"/>
          <w:szCs w:val="22"/>
        </w:rPr>
        <w:t>.</w:t>
      </w:r>
      <w:r w:rsidR="00576BE4">
        <w:rPr>
          <w:sz w:val="22"/>
          <w:szCs w:val="22"/>
        </w:rPr>
        <w:tab/>
      </w:r>
      <w:r w:rsidR="00627217">
        <w:rPr>
          <w:sz w:val="22"/>
          <w:szCs w:val="22"/>
        </w:rPr>
        <w:t>DISCUSSION AND APPROPRIATE ACTION RELATED TO THE PROPOSED SECOND AMENDMENT TO THE DECLARATION OF TRUST OF THE SPERRY</w:t>
      </w:r>
      <w:r w:rsidR="00721F8E">
        <w:rPr>
          <w:sz w:val="22"/>
          <w:szCs w:val="22"/>
        </w:rPr>
        <w:t xml:space="preserve"> ECONOMIC DEVELOPMENT AUTHORITY, DATED NOVEMBER 16, 2021.</w:t>
      </w:r>
    </w:p>
    <w:p w:rsidR="00627217" w:rsidRDefault="00627217" w:rsidP="00A823FB">
      <w:pPr>
        <w:ind w:left="720" w:hanging="720"/>
        <w:jc w:val="both"/>
        <w:rPr>
          <w:sz w:val="22"/>
          <w:szCs w:val="22"/>
        </w:rPr>
      </w:pPr>
    </w:p>
    <w:p w:rsidR="00627217" w:rsidRDefault="00627217" w:rsidP="00A823FB">
      <w:pPr>
        <w:ind w:left="720" w:hanging="720"/>
        <w:jc w:val="both"/>
        <w:rPr>
          <w:sz w:val="22"/>
          <w:szCs w:val="22"/>
        </w:rPr>
      </w:pPr>
      <w:r>
        <w:rPr>
          <w:sz w:val="22"/>
          <w:szCs w:val="22"/>
        </w:rPr>
        <w:tab/>
        <w:t>NOTE: THE PROPOSED SECOND AMENDMENT TO THE TRUST INDENTURE PROVIDES THAT THE SPERRY ECONOMIC DEVELOPMENT AUTHORITY BOARD OF TRUSTEES SHALL CONSIST OF THE MAYOR PLUS TWO (2) APPOINTED TOWN TRUSTEES AND TWO (2) ADDITIONAL APPOINTED AT-LARGE TRUSTEES WHO SHALL BE RESIDENTS OF THE TOWN OF SPERRY OR UNINCORPORATED TERRITORY WITHIN THE 74073 ZIP CODE.</w:t>
      </w:r>
    </w:p>
    <w:p w:rsidR="00627217" w:rsidRDefault="00627217" w:rsidP="00A823FB">
      <w:pPr>
        <w:ind w:left="720" w:hanging="720"/>
        <w:jc w:val="both"/>
        <w:rPr>
          <w:sz w:val="22"/>
          <w:szCs w:val="22"/>
        </w:rPr>
      </w:pPr>
    </w:p>
    <w:p w:rsidR="00627217" w:rsidRDefault="001B18C8" w:rsidP="00A823FB">
      <w:pPr>
        <w:ind w:left="720" w:hanging="720"/>
        <w:jc w:val="both"/>
        <w:rPr>
          <w:sz w:val="22"/>
          <w:szCs w:val="22"/>
        </w:rPr>
      </w:pPr>
      <w:r>
        <w:rPr>
          <w:sz w:val="22"/>
          <w:szCs w:val="22"/>
        </w:rPr>
        <w:t>17</w:t>
      </w:r>
      <w:r w:rsidR="00627217">
        <w:rPr>
          <w:sz w:val="22"/>
          <w:szCs w:val="22"/>
        </w:rPr>
        <w:t>.</w:t>
      </w:r>
      <w:r w:rsidR="00627217">
        <w:rPr>
          <w:sz w:val="22"/>
          <w:szCs w:val="22"/>
        </w:rPr>
        <w:tab/>
        <w:t xml:space="preserve">DISCUSSION AND APPROPRIATE ACTION RELATED TO PROPOSED </w:t>
      </w:r>
      <w:r w:rsidR="00721F8E">
        <w:rPr>
          <w:sz w:val="22"/>
          <w:szCs w:val="22"/>
        </w:rPr>
        <w:t>ORDINANCE 2021-03</w:t>
      </w:r>
      <w:r w:rsidR="00627217">
        <w:rPr>
          <w:sz w:val="22"/>
          <w:szCs w:val="22"/>
        </w:rPr>
        <w:t>,</w:t>
      </w:r>
      <w:r w:rsidR="00721F8E">
        <w:rPr>
          <w:sz w:val="22"/>
          <w:szCs w:val="22"/>
        </w:rPr>
        <w:t xml:space="preserve"> AN ORDINANCE OF THE BOARD OF TRUSTEES OF THE TOWN OF SPERRY, OKLAHOMA, CONSENTING TO AND APPROVING THE SECOND AMENDMENT TO </w:t>
      </w:r>
      <w:r w:rsidR="00721F8E">
        <w:rPr>
          <w:sz w:val="22"/>
          <w:szCs w:val="22"/>
        </w:rPr>
        <w:lastRenderedPageBreak/>
        <w:t>THE DECLARATION OF TRUST OF THE SPERRY ECONOMIC DEVELOPMENT AUTHORITY, A PUBLIC TRUST WITH ITS BENEFICIARY BEING THE TOWN OF SPERRY, OKLAHOMA, ACCEPTING THE BENEFICIAL INTEREST OF THE DECLARATION OF TRUST OF THE SPERRY ECONOMIC DEVELOPMENT AUTHORITY, AS AMENDED BY SECOND AMENDMENT DATED NOVEMBER 16, 2021, CONTAINING OTHER PROVISIONS RELATED THERETO, AND DECLARING AN EMERGENCY.</w:t>
      </w:r>
    </w:p>
    <w:p w:rsidR="00721F8E" w:rsidRDefault="00721F8E" w:rsidP="00A823FB">
      <w:pPr>
        <w:ind w:left="720" w:hanging="720"/>
        <w:jc w:val="both"/>
        <w:rPr>
          <w:sz w:val="22"/>
          <w:szCs w:val="22"/>
        </w:rPr>
      </w:pPr>
    </w:p>
    <w:p w:rsidR="00721F8E" w:rsidRDefault="00721F8E" w:rsidP="00A823FB">
      <w:pPr>
        <w:ind w:left="720" w:hanging="720"/>
        <w:jc w:val="both"/>
        <w:rPr>
          <w:sz w:val="22"/>
          <w:szCs w:val="22"/>
        </w:rPr>
      </w:pPr>
      <w:r>
        <w:rPr>
          <w:sz w:val="22"/>
          <w:szCs w:val="22"/>
        </w:rPr>
        <w:t>18.</w:t>
      </w:r>
      <w:r>
        <w:rPr>
          <w:sz w:val="22"/>
          <w:szCs w:val="22"/>
        </w:rPr>
        <w:tab/>
        <w:t>DISCUSSION AND APPROPRIATE ACTION RELATED TO THE APPROVAL OF THE EMERGENCY CLAUSE FOR ORDINANCE 2021-03.</w:t>
      </w:r>
    </w:p>
    <w:p w:rsidR="00721F8E" w:rsidRDefault="00721F8E" w:rsidP="00A823FB">
      <w:pPr>
        <w:ind w:left="720" w:hanging="720"/>
        <w:jc w:val="both"/>
        <w:rPr>
          <w:sz w:val="22"/>
          <w:szCs w:val="22"/>
        </w:rPr>
      </w:pPr>
    </w:p>
    <w:p w:rsidR="00627217" w:rsidRDefault="00721F8E" w:rsidP="00A823FB">
      <w:pPr>
        <w:ind w:left="720" w:hanging="720"/>
        <w:jc w:val="both"/>
        <w:rPr>
          <w:sz w:val="22"/>
          <w:szCs w:val="22"/>
        </w:rPr>
      </w:pPr>
      <w:r>
        <w:rPr>
          <w:sz w:val="22"/>
          <w:szCs w:val="22"/>
        </w:rPr>
        <w:t>19</w:t>
      </w:r>
      <w:r w:rsidR="00627217">
        <w:rPr>
          <w:sz w:val="22"/>
          <w:szCs w:val="22"/>
        </w:rPr>
        <w:t>.</w:t>
      </w:r>
      <w:r w:rsidR="00627217">
        <w:rPr>
          <w:sz w:val="22"/>
          <w:szCs w:val="22"/>
        </w:rPr>
        <w:tab/>
      </w:r>
      <w:r w:rsidR="00692101">
        <w:rPr>
          <w:sz w:val="22"/>
          <w:szCs w:val="22"/>
        </w:rPr>
        <w:t>DISCUSSION AND APPROPRIATE ACTION RELATED TO OPENING A CHECKING ACCOUNT AT THE EXCHANGE BANK IN ORDER TO MANAGE PAYROLL FOR THE TOWN EMPLOYEES</w:t>
      </w:r>
      <w:r>
        <w:rPr>
          <w:sz w:val="22"/>
          <w:szCs w:val="22"/>
        </w:rPr>
        <w:t xml:space="preserve"> AND DESIGNATING AUTHORIZED SIGNERS ON THE ACCOUNT</w:t>
      </w:r>
      <w:r w:rsidR="00692101">
        <w:rPr>
          <w:sz w:val="22"/>
          <w:szCs w:val="22"/>
        </w:rPr>
        <w:t>.</w:t>
      </w:r>
    </w:p>
    <w:p w:rsidR="00692101" w:rsidRDefault="00692101" w:rsidP="00A823FB">
      <w:pPr>
        <w:ind w:left="720" w:hanging="720"/>
        <w:jc w:val="both"/>
        <w:rPr>
          <w:sz w:val="22"/>
          <w:szCs w:val="22"/>
        </w:rPr>
      </w:pPr>
    </w:p>
    <w:p w:rsidR="00692101" w:rsidRDefault="00D82D42" w:rsidP="00A823FB">
      <w:pPr>
        <w:ind w:left="720" w:hanging="720"/>
        <w:jc w:val="both"/>
        <w:rPr>
          <w:sz w:val="22"/>
          <w:szCs w:val="22"/>
        </w:rPr>
      </w:pPr>
      <w:r>
        <w:rPr>
          <w:sz w:val="22"/>
          <w:szCs w:val="22"/>
        </w:rPr>
        <w:t>20</w:t>
      </w:r>
      <w:r w:rsidR="00692101">
        <w:rPr>
          <w:sz w:val="22"/>
          <w:szCs w:val="22"/>
        </w:rPr>
        <w:t>.</w:t>
      </w:r>
      <w:r w:rsidR="00692101">
        <w:rPr>
          <w:sz w:val="22"/>
          <w:szCs w:val="22"/>
        </w:rPr>
        <w:tab/>
        <w:t>DISCUSSION AND APPROPRIATE ACTION RELATED TO OPENING A SAVINGS ACCOUNT AT THE EXCHANGE BANK IN ORDER TO</w:t>
      </w:r>
      <w:r w:rsidR="009227BB">
        <w:rPr>
          <w:sz w:val="22"/>
          <w:szCs w:val="22"/>
        </w:rPr>
        <w:t xml:space="preserve"> SEPARATE AND </w:t>
      </w:r>
      <w:r w:rsidR="00692101">
        <w:rPr>
          <w:sz w:val="22"/>
          <w:szCs w:val="22"/>
        </w:rPr>
        <w:t>TRACK THE AMERICAN RESCUE PLAN ACT (ARPA) FUNDS</w:t>
      </w:r>
      <w:r>
        <w:rPr>
          <w:sz w:val="22"/>
          <w:szCs w:val="22"/>
        </w:rPr>
        <w:t xml:space="preserve"> AND DESIGNATING AUTHORIZED SIGNERS ON THE ACCOUNT</w:t>
      </w:r>
      <w:r w:rsidR="00692101">
        <w:rPr>
          <w:sz w:val="22"/>
          <w:szCs w:val="22"/>
        </w:rPr>
        <w:t>.</w:t>
      </w:r>
    </w:p>
    <w:p w:rsidR="00692101" w:rsidRDefault="00692101" w:rsidP="00A823FB">
      <w:pPr>
        <w:ind w:left="720" w:hanging="720"/>
        <w:jc w:val="both"/>
        <w:rPr>
          <w:sz w:val="22"/>
          <w:szCs w:val="22"/>
        </w:rPr>
      </w:pPr>
    </w:p>
    <w:p w:rsidR="00E11759" w:rsidRDefault="00D82D42" w:rsidP="00E11759">
      <w:pPr>
        <w:ind w:left="720" w:hanging="720"/>
        <w:jc w:val="both"/>
        <w:rPr>
          <w:sz w:val="22"/>
          <w:szCs w:val="22"/>
        </w:rPr>
      </w:pPr>
      <w:r>
        <w:rPr>
          <w:sz w:val="22"/>
          <w:szCs w:val="22"/>
        </w:rPr>
        <w:t>21</w:t>
      </w:r>
      <w:r w:rsidR="00692101">
        <w:rPr>
          <w:sz w:val="22"/>
          <w:szCs w:val="22"/>
        </w:rPr>
        <w:t>.</w:t>
      </w:r>
      <w:r w:rsidR="00692101">
        <w:rPr>
          <w:sz w:val="22"/>
          <w:szCs w:val="22"/>
        </w:rPr>
        <w:tab/>
        <w:t xml:space="preserve">DISCUSSION AND APPROPRIATE ACTION RELATED TO APPROVAL </w:t>
      </w:r>
      <w:r w:rsidR="00E11759">
        <w:rPr>
          <w:sz w:val="22"/>
          <w:szCs w:val="22"/>
        </w:rPr>
        <w:t xml:space="preserve">OF </w:t>
      </w:r>
      <w:r w:rsidR="00692101">
        <w:rPr>
          <w:sz w:val="22"/>
          <w:szCs w:val="22"/>
        </w:rPr>
        <w:t>PAYMENT(S) TO WILLIAM ALEXANDER AT A RATE OF $75.00 PER HOUR FOR TRAINING FOR THE TOWN CLERK, CONNIE BIAS, ON THE QUICKBOOKS PROGRAM WHICH WAS REQUESTED BY THE TOWN AUDITOR, MICHAEL GREEN. THIS PROGRAM WILL BE USED IN PLACE OF THE CURRENTLY USED</w:t>
      </w:r>
      <w:r w:rsidR="00E11759">
        <w:rPr>
          <w:sz w:val="22"/>
          <w:szCs w:val="22"/>
        </w:rPr>
        <w:t xml:space="preserve"> PROGRAM,</w:t>
      </w:r>
      <w:r w:rsidR="00692101">
        <w:rPr>
          <w:sz w:val="22"/>
          <w:szCs w:val="22"/>
        </w:rPr>
        <w:t xml:space="preserve"> QUICKEN</w:t>
      </w:r>
      <w:r w:rsidR="002757A2">
        <w:rPr>
          <w:sz w:val="22"/>
          <w:szCs w:val="22"/>
        </w:rPr>
        <w:t>.</w:t>
      </w:r>
      <w:r w:rsidR="00692101">
        <w:rPr>
          <w:sz w:val="22"/>
          <w:szCs w:val="22"/>
        </w:rPr>
        <w:t xml:space="preserve"> </w:t>
      </w:r>
    </w:p>
    <w:p w:rsidR="00E5611A" w:rsidRDefault="004A655A" w:rsidP="00D75A28">
      <w:pPr>
        <w:ind w:left="720" w:hanging="720"/>
        <w:jc w:val="both"/>
        <w:rPr>
          <w:sz w:val="22"/>
          <w:szCs w:val="22"/>
        </w:rPr>
      </w:pPr>
      <w:r>
        <w:rPr>
          <w:sz w:val="22"/>
          <w:szCs w:val="22"/>
        </w:rPr>
        <w:tab/>
      </w:r>
    </w:p>
    <w:p w:rsidR="00557F4C" w:rsidRDefault="00D82D42" w:rsidP="00D75A28">
      <w:pPr>
        <w:ind w:left="720" w:hanging="720"/>
        <w:jc w:val="both"/>
        <w:rPr>
          <w:sz w:val="22"/>
          <w:szCs w:val="22"/>
        </w:rPr>
      </w:pPr>
      <w:r>
        <w:rPr>
          <w:sz w:val="22"/>
          <w:szCs w:val="22"/>
        </w:rPr>
        <w:t>22</w:t>
      </w:r>
      <w:r w:rsidR="00557F4C">
        <w:rPr>
          <w:sz w:val="22"/>
          <w:szCs w:val="22"/>
        </w:rPr>
        <w:t>.</w:t>
      </w:r>
      <w:r w:rsidR="00557F4C">
        <w:rPr>
          <w:sz w:val="22"/>
          <w:szCs w:val="22"/>
        </w:rPr>
        <w:tab/>
        <w:t xml:space="preserve">DISCUSSION AND APPROPRIATE ACTION RELATED TO PROPOSED EXECUTIVE SESSION TO DISCUSS PERSONNEL ISSUES, INCLUDING THE EMPLOYMENT, HIRING, </w:t>
      </w:r>
      <w:r w:rsidR="006171B1">
        <w:rPr>
          <w:sz w:val="22"/>
          <w:szCs w:val="22"/>
        </w:rPr>
        <w:t xml:space="preserve">PROMOTION, </w:t>
      </w:r>
      <w:r w:rsidR="00557F4C">
        <w:rPr>
          <w:sz w:val="22"/>
          <w:szCs w:val="22"/>
        </w:rPr>
        <w:t>APPOINTMENT OR RESIGNATION OF EMPLOYEES PURSUANT TO 25 O.S. SECTION 307 B(1), FOR THE PURPOSE OF DISCUSSING THE FOLLOWING:</w:t>
      </w:r>
    </w:p>
    <w:p w:rsidR="00EF40A0" w:rsidRDefault="00EF40A0" w:rsidP="00D75A28">
      <w:pPr>
        <w:ind w:left="720" w:hanging="720"/>
        <w:jc w:val="both"/>
        <w:rPr>
          <w:sz w:val="22"/>
          <w:szCs w:val="22"/>
        </w:rPr>
      </w:pPr>
    </w:p>
    <w:p w:rsidR="001B4E51" w:rsidRDefault="00EF40A0" w:rsidP="001B4E51">
      <w:pPr>
        <w:ind w:left="720" w:hanging="720"/>
        <w:jc w:val="both"/>
        <w:rPr>
          <w:sz w:val="22"/>
          <w:szCs w:val="22"/>
        </w:rPr>
      </w:pPr>
      <w:r>
        <w:rPr>
          <w:sz w:val="22"/>
          <w:szCs w:val="22"/>
        </w:rPr>
        <w:tab/>
      </w:r>
      <w:r w:rsidR="00E348BA">
        <w:rPr>
          <w:sz w:val="22"/>
          <w:szCs w:val="22"/>
        </w:rPr>
        <w:t>A.</w:t>
      </w:r>
      <w:r w:rsidR="001B4E51">
        <w:rPr>
          <w:sz w:val="22"/>
          <w:szCs w:val="22"/>
        </w:rPr>
        <w:t xml:space="preserve"> DISCUSSING THE MANNER OF COMPENSATION OF POLICE CHIEF JUSTIN BURCH AND POSSIBLY MAKING THE POSITION A SALARIED POSITION RATHER THAN AN HOURLY POSITION AND THE AMOUNT OF A SALARY.</w:t>
      </w:r>
    </w:p>
    <w:p w:rsidR="00EF40A0" w:rsidRDefault="00CA5948" w:rsidP="001B4E51">
      <w:pPr>
        <w:ind w:left="720" w:hanging="720"/>
        <w:jc w:val="both"/>
        <w:rPr>
          <w:sz w:val="22"/>
          <w:szCs w:val="22"/>
        </w:rPr>
      </w:pPr>
      <w:r>
        <w:rPr>
          <w:sz w:val="22"/>
          <w:szCs w:val="22"/>
        </w:rPr>
        <w:t xml:space="preserve"> </w:t>
      </w:r>
    </w:p>
    <w:p w:rsidR="00557F4C" w:rsidRDefault="00E22072" w:rsidP="00D75A28">
      <w:pPr>
        <w:ind w:left="720" w:hanging="720"/>
        <w:jc w:val="both"/>
        <w:rPr>
          <w:sz w:val="22"/>
          <w:szCs w:val="22"/>
        </w:rPr>
      </w:pPr>
      <w:r>
        <w:rPr>
          <w:sz w:val="22"/>
          <w:szCs w:val="22"/>
        </w:rPr>
        <w:t>2</w:t>
      </w:r>
      <w:r w:rsidR="00D82D42">
        <w:rPr>
          <w:sz w:val="22"/>
          <w:szCs w:val="22"/>
        </w:rPr>
        <w:t>3</w:t>
      </w:r>
      <w:r w:rsidR="00557F4C">
        <w:rPr>
          <w:sz w:val="22"/>
          <w:szCs w:val="22"/>
        </w:rPr>
        <w:t xml:space="preserve">. </w:t>
      </w:r>
      <w:r w:rsidR="00557F4C">
        <w:rPr>
          <w:sz w:val="22"/>
          <w:szCs w:val="22"/>
        </w:rPr>
        <w:tab/>
        <w:t>VOTE TO COME OUT OF EXECUTIVE SESSION.</w:t>
      </w:r>
    </w:p>
    <w:p w:rsidR="00557F4C" w:rsidRDefault="00557F4C" w:rsidP="00D75A28">
      <w:pPr>
        <w:ind w:left="720" w:hanging="720"/>
        <w:jc w:val="both"/>
        <w:rPr>
          <w:sz w:val="22"/>
          <w:szCs w:val="22"/>
        </w:rPr>
      </w:pPr>
    </w:p>
    <w:p w:rsidR="00557F4C" w:rsidRDefault="001B18C8" w:rsidP="00D75A28">
      <w:pPr>
        <w:ind w:left="720" w:hanging="720"/>
        <w:jc w:val="both"/>
        <w:rPr>
          <w:sz w:val="22"/>
          <w:szCs w:val="22"/>
        </w:rPr>
      </w:pPr>
      <w:r>
        <w:rPr>
          <w:sz w:val="22"/>
          <w:szCs w:val="22"/>
        </w:rPr>
        <w:t>2</w:t>
      </w:r>
      <w:r w:rsidR="00D82D42">
        <w:rPr>
          <w:sz w:val="22"/>
          <w:szCs w:val="22"/>
        </w:rPr>
        <w:t>4</w:t>
      </w:r>
      <w:r w:rsidR="00557F4C">
        <w:rPr>
          <w:sz w:val="22"/>
          <w:szCs w:val="22"/>
        </w:rPr>
        <w:t>.</w:t>
      </w:r>
      <w:r w:rsidR="00557F4C">
        <w:rPr>
          <w:sz w:val="22"/>
          <w:szCs w:val="22"/>
        </w:rPr>
        <w:tab/>
        <w:t>READING OF EXECUTIVE SESSION MINUTES.</w:t>
      </w:r>
    </w:p>
    <w:p w:rsidR="00557F4C" w:rsidRDefault="00557F4C" w:rsidP="00D75A28">
      <w:pPr>
        <w:ind w:left="720" w:hanging="720"/>
        <w:jc w:val="both"/>
        <w:rPr>
          <w:sz w:val="22"/>
          <w:szCs w:val="22"/>
        </w:rPr>
      </w:pPr>
    </w:p>
    <w:p w:rsidR="00557F4C" w:rsidRDefault="001B18C8" w:rsidP="00D75A28">
      <w:pPr>
        <w:ind w:left="720" w:hanging="720"/>
        <w:jc w:val="both"/>
        <w:rPr>
          <w:sz w:val="22"/>
          <w:szCs w:val="22"/>
        </w:rPr>
      </w:pPr>
      <w:r>
        <w:rPr>
          <w:sz w:val="22"/>
          <w:szCs w:val="22"/>
        </w:rPr>
        <w:t>2</w:t>
      </w:r>
      <w:r w:rsidR="00D82D42">
        <w:rPr>
          <w:sz w:val="22"/>
          <w:szCs w:val="22"/>
        </w:rPr>
        <w:t>5</w:t>
      </w:r>
      <w:r w:rsidR="00557F4C">
        <w:rPr>
          <w:sz w:val="22"/>
          <w:szCs w:val="22"/>
        </w:rPr>
        <w:t>.</w:t>
      </w:r>
      <w:r w:rsidR="00557F4C">
        <w:rPr>
          <w:sz w:val="22"/>
          <w:szCs w:val="22"/>
        </w:rPr>
        <w:tab/>
        <w:t>DISCUSSION AND APPROPRIATE ACTION AS A RESULT OF DISCUSSIONS HELD IN EXECUTIVE SESSION RELATED TO:</w:t>
      </w:r>
    </w:p>
    <w:p w:rsidR="00DA61FD" w:rsidRDefault="00DA61FD" w:rsidP="00D75A28">
      <w:pPr>
        <w:ind w:left="720" w:hanging="720"/>
        <w:jc w:val="both"/>
        <w:rPr>
          <w:sz w:val="22"/>
          <w:szCs w:val="22"/>
        </w:rPr>
      </w:pPr>
    </w:p>
    <w:p w:rsidR="004F19D7" w:rsidRDefault="001B18C8" w:rsidP="001B4E51">
      <w:pPr>
        <w:ind w:left="720" w:hanging="720"/>
        <w:jc w:val="both"/>
        <w:rPr>
          <w:sz w:val="22"/>
          <w:szCs w:val="22"/>
        </w:rPr>
      </w:pPr>
      <w:r>
        <w:rPr>
          <w:sz w:val="22"/>
          <w:szCs w:val="22"/>
        </w:rPr>
        <w:tab/>
        <w:t>A.</w:t>
      </w:r>
      <w:r w:rsidR="00DA61FD" w:rsidRPr="00DA61FD">
        <w:rPr>
          <w:sz w:val="22"/>
          <w:szCs w:val="22"/>
        </w:rPr>
        <w:t xml:space="preserve"> </w:t>
      </w:r>
      <w:r w:rsidR="006171B1">
        <w:rPr>
          <w:sz w:val="22"/>
          <w:szCs w:val="22"/>
        </w:rPr>
        <w:t xml:space="preserve">DISCUSSION AND APPROPRIATE ACTION RELATED </w:t>
      </w:r>
      <w:r w:rsidR="001B4E51">
        <w:rPr>
          <w:sz w:val="22"/>
          <w:szCs w:val="22"/>
        </w:rPr>
        <w:t>TO THE MANNER OF COMPENSATION OF POLICE CHIEF JUSTIN BURCH AND POSSIBLY MAKING THE POSITION A SALARIED POSITION RATHER THAN AN HOURLY POSITION AND THE AMOUNT OF A SALARY</w:t>
      </w:r>
      <w:r w:rsidR="00D82D42">
        <w:rPr>
          <w:sz w:val="22"/>
          <w:szCs w:val="22"/>
        </w:rPr>
        <w:t xml:space="preserve"> AND EFFECTIVE DATE OF SUCH SALARY</w:t>
      </w:r>
      <w:r w:rsidR="001B4E51">
        <w:rPr>
          <w:sz w:val="22"/>
          <w:szCs w:val="22"/>
        </w:rPr>
        <w:t>.</w:t>
      </w:r>
    </w:p>
    <w:p w:rsidR="00957F5B" w:rsidRDefault="00957F5B" w:rsidP="001B4E51">
      <w:pPr>
        <w:ind w:left="720" w:hanging="720"/>
        <w:jc w:val="both"/>
        <w:rPr>
          <w:sz w:val="22"/>
          <w:szCs w:val="22"/>
        </w:rPr>
      </w:pPr>
    </w:p>
    <w:p w:rsidR="005C7E1A" w:rsidRDefault="00D82D42" w:rsidP="001B4E51">
      <w:pPr>
        <w:ind w:left="720" w:hanging="720"/>
        <w:jc w:val="both"/>
        <w:rPr>
          <w:sz w:val="22"/>
          <w:szCs w:val="22"/>
        </w:rPr>
      </w:pPr>
      <w:r>
        <w:rPr>
          <w:sz w:val="22"/>
          <w:szCs w:val="22"/>
        </w:rPr>
        <w:t>26</w:t>
      </w:r>
      <w:r w:rsidR="00957F5B">
        <w:rPr>
          <w:sz w:val="22"/>
          <w:szCs w:val="22"/>
        </w:rPr>
        <w:t>.</w:t>
      </w:r>
      <w:r w:rsidR="00957F5B">
        <w:rPr>
          <w:sz w:val="22"/>
          <w:szCs w:val="22"/>
        </w:rPr>
        <w:tab/>
        <w:t>DISCUSSION AND APPROPRIATE ACTION RELATED TO REQUEST TO HAVE</w:t>
      </w:r>
      <w:r w:rsidR="005C7E1A">
        <w:rPr>
          <w:sz w:val="22"/>
          <w:szCs w:val="22"/>
        </w:rPr>
        <w:t xml:space="preserve"> HIGHWAY MAN SIGNS ADD</w:t>
      </w:r>
      <w:r w:rsidR="00702F2D">
        <w:rPr>
          <w:sz w:val="22"/>
          <w:szCs w:val="22"/>
        </w:rPr>
        <w:t xml:space="preserve"> DECALS </w:t>
      </w:r>
      <w:r w:rsidR="00957F5B">
        <w:rPr>
          <w:sz w:val="22"/>
          <w:szCs w:val="22"/>
        </w:rPr>
        <w:t>ON THE STREET AND ALLEY TRUCK AT A COST OF $</w:t>
      </w:r>
      <w:r w:rsidR="00F21A81">
        <w:rPr>
          <w:sz w:val="22"/>
          <w:szCs w:val="22"/>
        </w:rPr>
        <w:t>(estimate not available at the time of posting this agenda)</w:t>
      </w:r>
      <w:r w:rsidR="005A70CB">
        <w:rPr>
          <w:sz w:val="22"/>
          <w:szCs w:val="22"/>
        </w:rPr>
        <w:t>,</w:t>
      </w:r>
      <w:r w:rsidR="006E77C4">
        <w:rPr>
          <w:sz w:val="22"/>
          <w:szCs w:val="22"/>
        </w:rPr>
        <w:t xml:space="preserve"> ADDING VITAMOTOR </w:t>
      </w:r>
      <w:r w:rsidR="006E77C4">
        <w:rPr>
          <w:sz w:val="22"/>
          <w:szCs w:val="22"/>
        </w:rPr>
        <w:lastRenderedPageBreak/>
        <w:t xml:space="preserve">6” RUNNING BOARDS AT A COST OF $189.99 AND </w:t>
      </w:r>
      <w:r w:rsidR="005C7E1A">
        <w:rPr>
          <w:sz w:val="22"/>
          <w:szCs w:val="22"/>
        </w:rPr>
        <w:t xml:space="preserve"> HAVING  HERO UPFITTERS LLC ADD A 49” LIGHTBAR </w:t>
      </w:r>
      <w:r w:rsidR="00702F2D">
        <w:rPr>
          <w:sz w:val="22"/>
          <w:szCs w:val="22"/>
        </w:rPr>
        <w:t xml:space="preserve">AT A COST OF </w:t>
      </w:r>
      <w:r w:rsidR="005C7E1A">
        <w:rPr>
          <w:sz w:val="22"/>
          <w:szCs w:val="22"/>
        </w:rPr>
        <w:t xml:space="preserve">$1,295.00, </w:t>
      </w:r>
      <w:r w:rsidR="00702F2D">
        <w:rPr>
          <w:sz w:val="22"/>
          <w:szCs w:val="22"/>
        </w:rPr>
        <w:t xml:space="preserve"> AND A </w:t>
      </w:r>
      <w:r w:rsidR="005C7E1A">
        <w:rPr>
          <w:sz w:val="22"/>
          <w:szCs w:val="22"/>
        </w:rPr>
        <w:t xml:space="preserve">SPRAY IN BED LINER AT A COST OF $550.00, </w:t>
      </w:r>
      <w:r w:rsidR="00702F2D">
        <w:rPr>
          <w:sz w:val="22"/>
          <w:szCs w:val="22"/>
        </w:rPr>
        <w:t xml:space="preserve">WITH </w:t>
      </w:r>
      <w:r w:rsidR="005C7E1A">
        <w:rPr>
          <w:sz w:val="22"/>
          <w:szCs w:val="22"/>
        </w:rPr>
        <w:t xml:space="preserve">SHOP SUPPLIES AND LABOR </w:t>
      </w:r>
      <w:r w:rsidR="00702F2D">
        <w:rPr>
          <w:sz w:val="22"/>
          <w:szCs w:val="22"/>
        </w:rPr>
        <w:t xml:space="preserve">AT A COST OF </w:t>
      </w:r>
      <w:r w:rsidR="005C7E1A">
        <w:rPr>
          <w:sz w:val="22"/>
          <w:szCs w:val="22"/>
        </w:rPr>
        <w:t>$26</w:t>
      </w:r>
      <w:r w:rsidR="006E77C4">
        <w:rPr>
          <w:sz w:val="22"/>
          <w:szCs w:val="22"/>
        </w:rPr>
        <w:t>5.00 FOR A TOTAL COST OF $2,299.99</w:t>
      </w:r>
      <w:r w:rsidR="005C7E1A">
        <w:rPr>
          <w:sz w:val="22"/>
          <w:szCs w:val="22"/>
        </w:rPr>
        <w:t xml:space="preserve"> + SIGNAGE. </w:t>
      </w:r>
    </w:p>
    <w:p w:rsidR="005A70CB" w:rsidRDefault="005C7E1A" w:rsidP="001B4E51">
      <w:pPr>
        <w:ind w:left="720" w:hanging="720"/>
        <w:jc w:val="both"/>
        <w:rPr>
          <w:sz w:val="22"/>
          <w:szCs w:val="22"/>
        </w:rPr>
      </w:pPr>
      <w:r>
        <w:rPr>
          <w:sz w:val="22"/>
          <w:szCs w:val="22"/>
        </w:rPr>
        <w:t xml:space="preserve"> </w:t>
      </w:r>
    </w:p>
    <w:p w:rsidR="005A70CB" w:rsidRDefault="005C7E1A" w:rsidP="001B4E51">
      <w:pPr>
        <w:ind w:left="720" w:hanging="720"/>
        <w:jc w:val="both"/>
        <w:rPr>
          <w:sz w:val="22"/>
          <w:szCs w:val="22"/>
        </w:rPr>
      </w:pPr>
      <w:r>
        <w:rPr>
          <w:sz w:val="22"/>
          <w:szCs w:val="22"/>
        </w:rPr>
        <w:t>27</w:t>
      </w:r>
      <w:r w:rsidR="005A70CB">
        <w:rPr>
          <w:sz w:val="22"/>
          <w:szCs w:val="22"/>
        </w:rPr>
        <w:t>.</w:t>
      </w:r>
      <w:r w:rsidR="005A70CB">
        <w:rPr>
          <w:sz w:val="22"/>
          <w:szCs w:val="22"/>
        </w:rPr>
        <w:tab/>
        <w:t>DISCUSSION AND APPROPRIA</w:t>
      </w:r>
      <w:r w:rsidR="002757A2">
        <w:rPr>
          <w:sz w:val="22"/>
          <w:szCs w:val="22"/>
        </w:rPr>
        <w:t xml:space="preserve">TE ACTION RELATED TO FINDING A LOCATION FOR AN </w:t>
      </w:r>
      <w:r w:rsidR="005A70CB">
        <w:rPr>
          <w:sz w:val="22"/>
          <w:szCs w:val="22"/>
        </w:rPr>
        <w:t>OFFICE FOR THE CODE ENFORCEMENT OFFICER AND PURCHASING A COMPUTER AND PRINTER FOR H</w:t>
      </w:r>
      <w:r>
        <w:rPr>
          <w:sz w:val="22"/>
          <w:szCs w:val="22"/>
        </w:rPr>
        <w:t>IS USE</w:t>
      </w:r>
      <w:r w:rsidR="005A70CB">
        <w:rPr>
          <w:sz w:val="22"/>
          <w:szCs w:val="22"/>
        </w:rPr>
        <w:t xml:space="preserve">. </w:t>
      </w:r>
    </w:p>
    <w:p w:rsidR="001B18C8" w:rsidRDefault="001B18C8" w:rsidP="001B4E51">
      <w:pPr>
        <w:ind w:left="720" w:hanging="720"/>
        <w:jc w:val="both"/>
        <w:rPr>
          <w:sz w:val="22"/>
          <w:szCs w:val="22"/>
        </w:rPr>
      </w:pPr>
    </w:p>
    <w:p w:rsidR="00875ABC" w:rsidRDefault="00957F5B" w:rsidP="002B3C37">
      <w:pPr>
        <w:ind w:left="720" w:hanging="720"/>
        <w:jc w:val="both"/>
        <w:rPr>
          <w:sz w:val="22"/>
          <w:szCs w:val="22"/>
        </w:rPr>
      </w:pPr>
      <w:r>
        <w:rPr>
          <w:sz w:val="22"/>
          <w:szCs w:val="22"/>
        </w:rPr>
        <w:t>2</w:t>
      </w:r>
      <w:r w:rsidR="005C7E1A">
        <w:rPr>
          <w:sz w:val="22"/>
          <w:szCs w:val="22"/>
        </w:rPr>
        <w:t>8</w:t>
      </w:r>
      <w:r w:rsidR="00875ABC">
        <w:rPr>
          <w:sz w:val="22"/>
          <w:szCs w:val="22"/>
        </w:rPr>
        <w:t>.</w:t>
      </w:r>
      <w:r w:rsidR="00875ABC">
        <w:rPr>
          <w:sz w:val="22"/>
          <w:szCs w:val="22"/>
        </w:rPr>
        <w:tab/>
        <w:t>MAYOR’S REPORT. (DEBRA BURCH)</w:t>
      </w:r>
    </w:p>
    <w:p w:rsidR="00875ABC" w:rsidRDefault="00875ABC" w:rsidP="002B3C37">
      <w:pPr>
        <w:ind w:left="720" w:hanging="720"/>
        <w:jc w:val="both"/>
        <w:rPr>
          <w:sz w:val="22"/>
          <w:szCs w:val="22"/>
        </w:rPr>
      </w:pPr>
    </w:p>
    <w:p w:rsidR="009A0A07" w:rsidRDefault="00B83B1F" w:rsidP="00D17549">
      <w:pPr>
        <w:ind w:left="720" w:hanging="720"/>
        <w:jc w:val="both"/>
        <w:rPr>
          <w:sz w:val="22"/>
          <w:szCs w:val="22"/>
        </w:rPr>
      </w:pPr>
      <w:r>
        <w:rPr>
          <w:sz w:val="22"/>
          <w:szCs w:val="22"/>
        </w:rPr>
        <w:tab/>
      </w:r>
      <w:r w:rsidR="0048378A">
        <w:rPr>
          <w:sz w:val="22"/>
          <w:szCs w:val="22"/>
        </w:rPr>
        <w:t>A</w:t>
      </w:r>
      <w:r>
        <w:rPr>
          <w:sz w:val="22"/>
          <w:szCs w:val="22"/>
        </w:rPr>
        <w:t>. PROJECT UPDATES.</w:t>
      </w:r>
    </w:p>
    <w:p w:rsidR="00B83B1F" w:rsidRDefault="009A0A07" w:rsidP="001B4E51">
      <w:pPr>
        <w:ind w:left="720" w:hanging="720"/>
        <w:jc w:val="both"/>
        <w:rPr>
          <w:sz w:val="22"/>
          <w:szCs w:val="22"/>
        </w:rPr>
      </w:pPr>
      <w:r>
        <w:rPr>
          <w:sz w:val="22"/>
          <w:szCs w:val="22"/>
        </w:rPr>
        <w:tab/>
      </w:r>
    </w:p>
    <w:p w:rsidR="00D75A28" w:rsidRPr="00704BAF" w:rsidRDefault="00957F5B" w:rsidP="00D75A28">
      <w:pPr>
        <w:ind w:left="720" w:hanging="720"/>
        <w:jc w:val="both"/>
        <w:rPr>
          <w:sz w:val="22"/>
          <w:szCs w:val="22"/>
        </w:rPr>
      </w:pPr>
      <w:r>
        <w:rPr>
          <w:sz w:val="22"/>
          <w:szCs w:val="22"/>
        </w:rPr>
        <w:t>2</w:t>
      </w:r>
      <w:r w:rsidR="005C7E1A">
        <w:rPr>
          <w:sz w:val="22"/>
          <w:szCs w:val="22"/>
        </w:rPr>
        <w:t>9</w:t>
      </w:r>
      <w:r w:rsidR="00D2716C">
        <w:rPr>
          <w:sz w:val="22"/>
          <w:szCs w:val="22"/>
        </w:rPr>
        <w:t>.</w:t>
      </w:r>
      <w:r w:rsidR="008673C7">
        <w:rPr>
          <w:sz w:val="22"/>
          <w:szCs w:val="22"/>
        </w:rPr>
        <w:tab/>
      </w:r>
      <w:r w:rsidR="00D75A28" w:rsidRPr="00704BAF">
        <w:rPr>
          <w:sz w:val="22"/>
          <w:szCs w:val="22"/>
        </w:rPr>
        <w:t>POLICE DEPARTMENT:</w:t>
      </w:r>
      <w:r w:rsidR="000F48D5">
        <w:rPr>
          <w:sz w:val="22"/>
          <w:szCs w:val="22"/>
        </w:rPr>
        <w:t xml:space="preserve"> (JUSTIN BURCH)</w:t>
      </w:r>
    </w:p>
    <w:p w:rsidR="00D75A28" w:rsidRPr="00704BAF" w:rsidRDefault="00D75A28" w:rsidP="00D75A28">
      <w:pPr>
        <w:ind w:left="720" w:hanging="720"/>
        <w:jc w:val="both"/>
        <w:rPr>
          <w:sz w:val="22"/>
          <w:szCs w:val="22"/>
        </w:rPr>
      </w:pPr>
      <w:r w:rsidRPr="00704BAF">
        <w:rPr>
          <w:sz w:val="22"/>
          <w:szCs w:val="22"/>
        </w:rPr>
        <w:tab/>
      </w:r>
    </w:p>
    <w:p w:rsidR="00D75A28" w:rsidRDefault="00D75A28" w:rsidP="00D75A28">
      <w:pPr>
        <w:ind w:left="720"/>
        <w:jc w:val="both"/>
        <w:rPr>
          <w:sz w:val="22"/>
          <w:szCs w:val="22"/>
        </w:rPr>
      </w:pPr>
      <w:r w:rsidRPr="00704BAF">
        <w:rPr>
          <w:sz w:val="22"/>
          <w:szCs w:val="22"/>
        </w:rPr>
        <w:t>A. MONTHLY CRIME REPORT</w:t>
      </w:r>
      <w:r w:rsidR="00A37435" w:rsidRPr="00704BAF">
        <w:rPr>
          <w:sz w:val="22"/>
          <w:szCs w:val="22"/>
        </w:rPr>
        <w:t xml:space="preserve"> </w:t>
      </w:r>
    </w:p>
    <w:p w:rsidR="00957F5B" w:rsidRDefault="00957F5B" w:rsidP="00D75A28">
      <w:pPr>
        <w:ind w:left="720"/>
        <w:jc w:val="both"/>
        <w:rPr>
          <w:sz w:val="22"/>
          <w:szCs w:val="22"/>
        </w:rPr>
      </w:pPr>
    </w:p>
    <w:p w:rsidR="00957F5B" w:rsidRDefault="00957F5B" w:rsidP="00D75A28">
      <w:pPr>
        <w:ind w:left="720"/>
        <w:jc w:val="both"/>
        <w:rPr>
          <w:sz w:val="22"/>
          <w:szCs w:val="22"/>
        </w:rPr>
      </w:pPr>
      <w:r>
        <w:rPr>
          <w:sz w:val="22"/>
          <w:szCs w:val="22"/>
        </w:rPr>
        <w:t>B. DISCUSSION AND APPROPRIATE ACTION RELATED TO THE APPOINTMENT OF DEVAN GALL AS A RESERVE OFFICER FOR THE SPERRY POLICE DEPARTMENT.  THIS IS A VOLUNTEER POSITION.</w:t>
      </w:r>
    </w:p>
    <w:p w:rsidR="009E4634" w:rsidRDefault="009E4634" w:rsidP="00D75A28">
      <w:pPr>
        <w:ind w:left="720"/>
        <w:jc w:val="both"/>
        <w:rPr>
          <w:sz w:val="22"/>
          <w:szCs w:val="22"/>
        </w:rPr>
      </w:pPr>
    </w:p>
    <w:p w:rsidR="005D646E" w:rsidRPr="00704BAF" w:rsidRDefault="005C7E1A" w:rsidP="00D75A28">
      <w:pPr>
        <w:ind w:left="720" w:hanging="720"/>
        <w:jc w:val="both"/>
        <w:rPr>
          <w:sz w:val="22"/>
          <w:szCs w:val="22"/>
        </w:rPr>
      </w:pPr>
      <w:r>
        <w:rPr>
          <w:sz w:val="22"/>
          <w:szCs w:val="22"/>
        </w:rPr>
        <w:t>30</w:t>
      </w:r>
      <w:r w:rsidR="006347A6">
        <w:rPr>
          <w:sz w:val="22"/>
          <w:szCs w:val="22"/>
        </w:rPr>
        <w:t xml:space="preserve">. </w:t>
      </w:r>
      <w:r w:rsidR="006347A6">
        <w:rPr>
          <w:sz w:val="22"/>
          <w:szCs w:val="22"/>
        </w:rPr>
        <w:tab/>
        <w:t>FIRE DEPARTMENT</w:t>
      </w:r>
      <w:r w:rsidR="005D646E" w:rsidRPr="00704BAF">
        <w:rPr>
          <w:sz w:val="22"/>
          <w:szCs w:val="22"/>
        </w:rPr>
        <w:t>:</w:t>
      </w:r>
      <w:r w:rsidR="00D7110B">
        <w:rPr>
          <w:sz w:val="22"/>
          <w:szCs w:val="22"/>
        </w:rPr>
        <w:t xml:space="preserve"> (JIM HALL</w:t>
      </w:r>
      <w:r w:rsidR="000F48D5">
        <w:rPr>
          <w:sz w:val="22"/>
          <w:szCs w:val="22"/>
        </w:rPr>
        <w:t>)</w:t>
      </w:r>
    </w:p>
    <w:p w:rsidR="005D646E" w:rsidRPr="00704BAF" w:rsidRDefault="005D646E" w:rsidP="00D75A28">
      <w:pPr>
        <w:ind w:left="720" w:hanging="720"/>
        <w:jc w:val="both"/>
        <w:rPr>
          <w:sz w:val="22"/>
          <w:szCs w:val="22"/>
        </w:rPr>
      </w:pPr>
      <w:r w:rsidRPr="00704BAF">
        <w:rPr>
          <w:sz w:val="22"/>
          <w:szCs w:val="22"/>
        </w:rPr>
        <w:tab/>
      </w:r>
    </w:p>
    <w:p w:rsidR="005D646E" w:rsidRDefault="005D646E" w:rsidP="00D75A28">
      <w:pPr>
        <w:ind w:left="720" w:hanging="720"/>
        <w:jc w:val="both"/>
        <w:rPr>
          <w:sz w:val="22"/>
          <w:szCs w:val="22"/>
        </w:rPr>
      </w:pPr>
      <w:r w:rsidRPr="00704BAF">
        <w:rPr>
          <w:sz w:val="22"/>
          <w:szCs w:val="22"/>
        </w:rPr>
        <w:tab/>
        <w:t xml:space="preserve">A. MONTHLY FIRE DEPARTMENT </w:t>
      </w:r>
      <w:r w:rsidR="00E02DC1" w:rsidRPr="00704BAF">
        <w:rPr>
          <w:sz w:val="22"/>
          <w:szCs w:val="22"/>
        </w:rPr>
        <w:t xml:space="preserve">RUN </w:t>
      </w:r>
      <w:r w:rsidRPr="00704BAF">
        <w:rPr>
          <w:sz w:val="22"/>
          <w:szCs w:val="22"/>
        </w:rPr>
        <w:t>REPORT</w:t>
      </w:r>
      <w:r w:rsidR="00586C20" w:rsidRPr="00704BAF">
        <w:rPr>
          <w:sz w:val="22"/>
          <w:szCs w:val="22"/>
        </w:rPr>
        <w:t>.</w:t>
      </w:r>
      <w:r w:rsidR="000F48D5">
        <w:rPr>
          <w:sz w:val="22"/>
          <w:szCs w:val="22"/>
        </w:rPr>
        <w:t xml:space="preserve"> </w:t>
      </w:r>
    </w:p>
    <w:p w:rsidR="00ED2623" w:rsidRDefault="00ED2623" w:rsidP="00D75A28">
      <w:pPr>
        <w:ind w:left="720" w:hanging="720"/>
        <w:jc w:val="both"/>
        <w:rPr>
          <w:sz w:val="22"/>
          <w:szCs w:val="22"/>
        </w:rPr>
      </w:pPr>
    </w:p>
    <w:p w:rsidR="00ED2623" w:rsidRDefault="00ED2623" w:rsidP="00D75A28">
      <w:pPr>
        <w:ind w:left="720" w:hanging="720"/>
        <w:jc w:val="both"/>
        <w:rPr>
          <w:sz w:val="22"/>
          <w:szCs w:val="22"/>
        </w:rPr>
      </w:pPr>
      <w:r>
        <w:rPr>
          <w:sz w:val="22"/>
          <w:szCs w:val="22"/>
        </w:rPr>
        <w:tab/>
        <w:t>B. DISCUSSION AND APPROPRIATE ACTION RELATED TO BUNKROOM COMPLETION EXPENSE (ESTIMATED COSTS FROM LOWE’S) NOT TO EXCEED $2,020.00.</w:t>
      </w:r>
    </w:p>
    <w:p w:rsidR="001102CE" w:rsidRDefault="001102CE" w:rsidP="00D75A28">
      <w:pPr>
        <w:ind w:left="720" w:hanging="720"/>
        <w:jc w:val="both"/>
        <w:rPr>
          <w:sz w:val="22"/>
          <w:szCs w:val="22"/>
        </w:rPr>
      </w:pPr>
    </w:p>
    <w:p w:rsidR="001102CE" w:rsidRDefault="00ED2623" w:rsidP="00D75A28">
      <w:pPr>
        <w:ind w:left="720" w:hanging="720"/>
        <w:jc w:val="both"/>
        <w:rPr>
          <w:sz w:val="22"/>
          <w:szCs w:val="22"/>
        </w:rPr>
      </w:pPr>
      <w:r>
        <w:rPr>
          <w:sz w:val="22"/>
          <w:szCs w:val="22"/>
        </w:rPr>
        <w:tab/>
        <w:t>C</w:t>
      </w:r>
      <w:r w:rsidR="001102CE">
        <w:rPr>
          <w:sz w:val="22"/>
          <w:szCs w:val="22"/>
        </w:rPr>
        <w:t xml:space="preserve">. DISCUSSION AND APPROPRIATE ACTION RELATED TO A </w:t>
      </w:r>
      <w:r w:rsidR="00EA5FA3">
        <w:rPr>
          <w:sz w:val="22"/>
          <w:szCs w:val="22"/>
        </w:rPr>
        <w:t xml:space="preserve">PROPOSED </w:t>
      </w:r>
      <w:r>
        <w:rPr>
          <w:sz w:val="22"/>
          <w:szCs w:val="22"/>
        </w:rPr>
        <w:t xml:space="preserve">CHANGE IN </w:t>
      </w:r>
      <w:r w:rsidR="001102CE">
        <w:rPr>
          <w:sz w:val="22"/>
          <w:szCs w:val="22"/>
        </w:rPr>
        <w:t xml:space="preserve">MEDICAL </w:t>
      </w:r>
      <w:r>
        <w:rPr>
          <w:sz w:val="22"/>
          <w:szCs w:val="22"/>
        </w:rPr>
        <w:t xml:space="preserve">RESPONSE </w:t>
      </w:r>
      <w:r w:rsidR="001102CE">
        <w:rPr>
          <w:sz w:val="22"/>
          <w:szCs w:val="22"/>
        </w:rPr>
        <w:t>PROCEDURE</w:t>
      </w:r>
      <w:r>
        <w:rPr>
          <w:sz w:val="22"/>
          <w:szCs w:val="22"/>
        </w:rPr>
        <w:t>S</w:t>
      </w:r>
      <w:r w:rsidR="00F21A81">
        <w:rPr>
          <w:sz w:val="22"/>
          <w:szCs w:val="22"/>
        </w:rPr>
        <w:t xml:space="preserve"> AGREEMENT BETWEEN THE TOWN OF SPERRY AND COUNTRY CORNER FIRE DEPARTMENT. </w:t>
      </w:r>
    </w:p>
    <w:p w:rsidR="00E11759" w:rsidRDefault="00E11759" w:rsidP="00D75A28">
      <w:pPr>
        <w:ind w:left="720" w:hanging="720"/>
        <w:jc w:val="both"/>
        <w:rPr>
          <w:sz w:val="22"/>
          <w:szCs w:val="22"/>
        </w:rPr>
      </w:pPr>
    </w:p>
    <w:p w:rsidR="00E11759" w:rsidRDefault="005A70CB" w:rsidP="00D75A28">
      <w:pPr>
        <w:ind w:left="720" w:hanging="720"/>
        <w:jc w:val="both"/>
        <w:rPr>
          <w:sz w:val="22"/>
          <w:szCs w:val="22"/>
        </w:rPr>
      </w:pPr>
      <w:r>
        <w:rPr>
          <w:sz w:val="22"/>
          <w:szCs w:val="22"/>
        </w:rPr>
        <w:t>3</w:t>
      </w:r>
      <w:r w:rsidR="005C7E1A">
        <w:rPr>
          <w:sz w:val="22"/>
          <w:szCs w:val="22"/>
        </w:rPr>
        <w:t>1</w:t>
      </w:r>
      <w:r w:rsidR="00E11759">
        <w:rPr>
          <w:sz w:val="22"/>
          <w:szCs w:val="22"/>
        </w:rPr>
        <w:t>.</w:t>
      </w:r>
      <w:r w:rsidR="00E11759">
        <w:rPr>
          <w:sz w:val="22"/>
          <w:szCs w:val="22"/>
        </w:rPr>
        <w:tab/>
        <w:t xml:space="preserve">ANNOUNCEMENT: THERE WILL BE A WORKSHOP FOR THE BOARD OF TRUSTEES ON SATURDAY, DECEMBER 11, 2021 </w:t>
      </w:r>
      <w:r w:rsidR="002757A2">
        <w:rPr>
          <w:sz w:val="22"/>
          <w:szCs w:val="22"/>
        </w:rPr>
        <w:t xml:space="preserve">FROM 8:00 AM UNTIL 12:00 PM </w:t>
      </w:r>
      <w:r w:rsidR="00E11759">
        <w:rPr>
          <w:sz w:val="22"/>
          <w:szCs w:val="22"/>
        </w:rPr>
        <w:t>FOR THE PURPOSE OF REVIEWING AND UPDATING THE POLICY MANUAL</w:t>
      </w:r>
      <w:r w:rsidR="00042638">
        <w:rPr>
          <w:sz w:val="22"/>
          <w:szCs w:val="22"/>
        </w:rPr>
        <w:t xml:space="preserve"> FOR THE TOWN OF SPERRY EMPLOYEES</w:t>
      </w:r>
      <w:r w:rsidR="00E11759">
        <w:rPr>
          <w:sz w:val="22"/>
          <w:szCs w:val="22"/>
        </w:rPr>
        <w:t>.</w:t>
      </w:r>
    </w:p>
    <w:p w:rsidR="000C4D98" w:rsidRDefault="000C4D98" w:rsidP="009A0A07">
      <w:pPr>
        <w:jc w:val="both"/>
        <w:rPr>
          <w:sz w:val="22"/>
          <w:szCs w:val="22"/>
        </w:rPr>
      </w:pPr>
    </w:p>
    <w:p w:rsidR="00D7110B" w:rsidRDefault="005A70CB" w:rsidP="00CF0819">
      <w:pPr>
        <w:ind w:left="720" w:hanging="720"/>
        <w:jc w:val="both"/>
        <w:rPr>
          <w:sz w:val="22"/>
          <w:szCs w:val="22"/>
        </w:rPr>
      </w:pPr>
      <w:r>
        <w:rPr>
          <w:sz w:val="22"/>
          <w:szCs w:val="22"/>
        </w:rPr>
        <w:t>3</w:t>
      </w:r>
      <w:r w:rsidR="005C7E1A">
        <w:rPr>
          <w:sz w:val="22"/>
          <w:szCs w:val="22"/>
        </w:rPr>
        <w:t>2</w:t>
      </w:r>
      <w:r w:rsidR="00BB29A9">
        <w:rPr>
          <w:sz w:val="22"/>
          <w:szCs w:val="22"/>
        </w:rPr>
        <w:t>.</w:t>
      </w:r>
      <w:r w:rsidR="00833576" w:rsidRPr="00704BAF">
        <w:rPr>
          <w:sz w:val="22"/>
          <w:szCs w:val="22"/>
        </w:rPr>
        <w:tab/>
      </w:r>
      <w:r w:rsidR="00CF0819">
        <w:rPr>
          <w:sz w:val="22"/>
          <w:szCs w:val="22"/>
        </w:rPr>
        <w:t>ADJOURN</w:t>
      </w:r>
      <w:r w:rsidR="005C7E1A">
        <w:rPr>
          <w:sz w:val="22"/>
          <w:szCs w:val="22"/>
        </w:rPr>
        <w:t>MENT</w:t>
      </w:r>
      <w:r w:rsidR="00CF0819">
        <w:rPr>
          <w:sz w:val="22"/>
          <w:szCs w:val="22"/>
        </w:rPr>
        <w: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proofErr w:type="gramStart"/>
      <w:r>
        <w:rPr>
          <w:b/>
          <w:sz w:val="22"/>
          <w:szCs w:val="22"/>
        </w:rPr>
        <w:t xml:space="preserve">POSTED OUTSIDE CITY HALL ON </w:t>
      </w:r>
      <w:r w:rsidR="00E9216B">
        <w:rPr>
          <w:b/>
          <w:sz w:val="22"/>
          <w:szCs w:val="22"/>
        </w:rPr>
        <w:t xml:space="preserve">OR BEFORE 5:00 PM ON </w:t>
      </w:r>
      <w:r w:rsidR="001B4E51">
        <w:rPr>
          <w:b/>
          <w:sz w:val="22"/>
          <w:szCs w:val="22"/>
        </w:rPr>
        <w:t>DEC</w:t>
      </w:r>
      <w:r w:rsidR="009A0A07">
        <w:rPr>
          <w:b/>
          <w:sz w:val="22"/>
          <w:szCs w:val="22"/>
        </w:rPr>
        <w:t>EMBER 8</w:t>
      </w:r>
      <w:r>
        <w:rPr>
          <w:b/>
          <w:sz w:val="22"/>
          <w:szCs w:val="22"/>
        </w:rPr>
        <w:t>, 2021.</w:t>
      </w:r>
      <w:proofErr w:type="gramEnd"/>
    </w:p>
    <w:p w:rsidR="007267F7" w:rsidRDefault="007267F7" w:rsidP="00B638EC">
      <w:pPr>
        <w:rPr>
          <w:sz w:val="22"/>
        </w:rPr>
      </w:pPr>
    </w:p>
    <w:p w:rsidR="007267F7" w:rsidRDefault="007267F7"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F2D" w:rsidRDefault="00702F2D">
      <w:r>
        <w:separator/>
      </w:r>
    </w:p>
  </w:endnote>
  <w:endnote w:type="continuationSeparator" w:id="1">
    <w:p w:rsidR="00702F2D" w:rsidRDefault="00702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F2D" w:rsidRDefault="00702F2D">
      <w:r>
        <w:separator/>
      </w:r>
    </w:p>
  </w:footnote>
  <w:footnote w:type="continuationSeparator" w:id="1">
    <w:p w:rsidR="00702F2D" w:rsidRDefault="00702F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F2D" w:rsidRDefault="00702F2D" w:rsidP="004C13A1">
    <w:pPr>
      <w:pStyle w:val="Header"/>
      <w:jc w:val="right"/>
      <w:rPr>
        <w:i/>
        <w:sz w:val="18"/>
        <w:szCs w:val="18"/>
      </w:rPr>
    </w:pPr>
    <w:r>
      <w:rPr>
        <w:i/>
        <w:sz w:val="18"/>
        <w:szCs w:val="18"/>
      </w:rPr>
      <w:t xml:space="preserve"> Town Meeting</w:t>
    </w:r>
  </w:p>
  <w:p w:rsidR="00702F2D" w:rsidRDefault="00702F2D" w:rsidP="00A36FDC">
    <w:pPr>
      <w:pStyle w:val="Header"/>
      <w:jc w:val="right"/>
      <w:rPr>
        <w:i/>
        <w:sz w:val="18"/>
        <w:szCs w:val="18"/>
      </w:rPr>
    </w:pPr>
    <w:r>
      <w:rPr>
        <w:i/>
        <w:sz w:val="18"/>
        <w:szCs w:val="18"/>
      </w:rPr>
      <w:t>December 9, 2021</w:t>
    </w:r>
  </w:p>
  <w:p w:rsidR="00702F2D" w:rsidRPr="004C13A1" w:rsidRDefault="00702F2D" w:rsidP="004C13A1">
    <w:pPr>
      <w:pStyle w:val="Header"/>
      <w:jc w:val="right"/>
      <w:rPr>
        <w:i/>
        <w:sz w:val="18"/>
        <w:szCs w:val="18"/>
      </w:rPr>
    </w:pPr>
    <w:r w:rsidRPr="004C13A1">
      <w:rPr>
        <w:i/>
        <w:sz w:val="18"/>
        <w:szCs w:val="18"/>
      </w:rPr>
      <w:t xml:space="preserve">Page </w:t>
    </w:r>
    <w:r w:rsidR="00F84912" w:rsidRPr="004C13A1">
      <w:rPr>
        <w:i/>
        <w:sz w:val="18"/>
        <w:szCs w:val="18"/>
      </w:rPr>
      <w:fldChar w:fldCharType="begin"/>
    </w:r>
    <w:r w:rsidRPr="004C13A1">
      <w:rPr>
        <w:i/>
        <w:sz w:val="18"/>
        <w:szCs w:val="18"/>
      </w:rPr>
      <w:instrText xml:space="preserve"> PAGE </w:instrText>
    </w:r>
    <w:r w:rsidR="00F84912" w:rsidRPr="004C13A1">
      <w:rPr>
        <w:i/>
        <w:sz w:val="18"/>
        <w:szCs w:val="18"/>
      </w:rPr>
      <w:fldChar w:fldCharType="separate"/>
    </w:r>
    <w:r w:rsidR="006E77C4">
      <w:rPr>
        <w:i/>
        <w:noProof/>
        <w:sz w:val="18"/>
        <w:szCs w:val="18"/>
      </w:rPr>
      <w:t>4</w:t>
    </w:r>
    <w:r w:rsidR="00F84912" w:rsidRPr="004C13A1">
      <w:rPr>
        <w:i/>
        <w:sz w:val="18"/>
        <w:szCs w:val="18"/>
      </w:rPr>
      <w:fldChar w:fldCharType="end"/>
    </w:r>
    <w:r w:rsidRPr="004C13A1">
      <w:rPr>
        <w:i/>
        <w:sz w:val="18"/>
        <w:szCs w:val="18"/>
      </w:rPr>
      <w:t xml:space="preserve"> of </w:t>
    </w:r>
    <w:r w:rsidR="00F84912" w:rsidRPr="004C13A1">
      <w:rPr>
        <w:i/>
        <w:sz w:val="18"/>
        <w:szCs w:val="18"/>
      </w:rPr>
      <w:fldChar w:fldCharType="begin"/>
    </w:r>
    <w:r w:rsidRPr="004C13A1">
      <w:rPr>
        <w:i/>
        <w:sz w:val="18"/>
        <w:szCs w:val="18"/>
      </w:rPr>
      <w:instrText xml:space="preserve"> NUMPAGES </w:instrText>
    </w:r>
    <w:r w:rsidR="00F84912" w:rsidRPr="004C13A1">
      <w:rPr>
        <w:i/>
        <w:sz w:val="18"/>
        <w:szCs w:val="18"/>
      </w:rPr>
      <w:fldChar w:fldCharType="separate"/>
    </w:r>
    <w:r w:rsidR="006E77C4">
      <w:rPr>
        <w:i/>
        <w:noProof/>
        <w:sz w:val="18"/>
        <w:szCs w:val="18"/>
      </w:rPr>
      <w:t>4</w:t>
    </w:r>
    <w:r w:rsidR="00F84912"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638"/>
    <w:rsid w:val="00042EC6"/>
    <w:rsid w:val="00046276"/>
    <w:rsid w:val="000463DF"/>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A1CBD"/>
    <w:rsid w:val="000A1F42"/>
    <w:rsid w:val="000A7A94"/>
    <w:rsid w:val="000B0BA6"/>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63650"/>
    <w:rsid w:val="00166FA7"/>
    <w:rsid w:val="0016779E"/>
    <w:rsid w:val="00170662"/>
    <w:rsid w:val="00170EAA"/>
    <w:rsid w:val="00172AAB"/>
    <w:rsid w:val="0017638F"/>
    <w:rsid w:val="00176441"/>
    <w:rsid w:val="0017688D"/>
    <w:rsid w:val="00177567"/>
    <w:rsid w:val="001776A6"/>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8C8"/>
    <w:rsid w:val="001B1E86"/>
    <w:rsid w:val="001B3417"/>
    <w:rsid w:val="001B4E51"/>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7879"/>
    <w:rsid w:val="00203070"/>
    <w:rsid w:val="00203880"/>
    <w:rsid w:val="00204DF8"/>
    <w:rsid w:val="002057A8"/>
    <w:rsid w:val="00207794"/>
    <w:rsid w:val="00210FCC"/>
    <w:rsid w:val="002114AF"/>
    <w:rsid w:val="0021391E"/>
    <w:rsid w:val="00213F1F"/>
    <w:rsid w:val="002146DE"/>
    <w:rsid w:val="00214D2F"/>
    <w:rsid w:val="00215EF8"/>
    <w:rsid w:val="00216029"/>
    <w:rsid w:val="002210DB"/>
    <w:rsid w:val="00223438"/>
    <w:rsid w:val="0022733A"/>
    <w:rsid w:val="00232B2B"/>
    <w:rsid w:val="0023466A"/>
    <w:rsid w:val="00236BF9"/>
    <w:rsid w:val="002410C4"/>
    <w:rsid w:val="0024317D"/>
    <w:rsid w:val="002456A1"/>
    <w:rsid w:val="00250949"/>
    <w:rsid w:val="002542FC"/>
    <w:rsid w:val="00257555"/>
    <w:rsid w:val="00260F56"/>
    <w:rsid w:val="00262CDD"/>
    <w:rsid w:val="00265199"/>
    <w:rsid w:val="00265309"/>
    <w:rsid w:val="00265E03"/>
    <w:rsid w:val="00270014"/>
    <w:rsid w:val="00270866"/>
    <w:rsid w:val="00271E6C"/>
    <w:rsid w:val="0027307F"/>
    <w:rsid w:val="00274392"/>
    <w:rsid w:val="00275319"/>
    <w:rsid w:val="002757A2"/>
    <w:rsid w:val="002765E3"/>
    <w:rsid w:val="00276721"/>
    <w:rsid w:val="00285B3B"/>
    <w:rsid w:val="00287B89"/>
    <w:rsid w:val="00287E04"/>
    <w:rsid w:val="002915BB"/>
    <w:rsid w:val="002941C4"/>
    <w:rsid w:val="00295110"/>
    <w:rsid w:val="002959A7"/>
    <w:rsid w:val="00295BCB"/>
    <w:rsid w:val="0029780B"/>
    <w:rsid w:val="002A2D36"/>
    <w:rsid w:val="002A719A"/>
    <w:rsid w:val="002B394A"/>
    <w:rsid w:val="002B3C37"/>
    <w:rsid w:val="002C4559"/>
    <w:rsid w:val="002C4AE3"/>
    <w:rsid w:val="002C5863"/>
    <w:rsid w:val="002C5887"/>
    <w:rsid w:val="002C6066"/>
    <w:rsid w:val="002C6BEE"/>
    <w:rsid w:val="002C7A62"/>
    <w:rsid w:val="002D1CA5"/>
    <w:rsid w:val="002D21DE"/>
    <w:rsid w:val="002D38B0"/>
    <w:rsid w:val="002D3BBD"/>
    <w:rsid w:val="002D6878"/>
    <w:rsid w:val="002D7A3D"/>
    <w:rsid w:val="002E187B"/>
    <w:rsid w:val="002E18B6"/>
    <w:rsid w:val="002E3FA5"/>
    <w:rsid w:val="002E4793"/>
    <w:rsid w:val="002F0305"/>
    <w:rsid w:val="002F1483"/>
    <w:rsid w:val="002F276B"/>
    <w:rsid w:val="002F5AAB"/>
    <w:rsid w:val="00301A3E"/>
    <w:rsid w:val="00304751"/>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BF9"/>
    <w:rsid w:val="003E2D4A"/>
    <w:rsid w:val="003E553E"/>
    <w:rsid w:val="003F0118"/>
    <w:rsid w:val="003F35EF"/>
    <w:rsid w:val="003F3D2B"/>
    <w:rsid w:val="003F51F0"/>
    <w:rsid w:val="003F5966"/>
    <w:rsid w:val="003F6D83"/>
    <w:rsid w:val="00400779"/>
    <w:rsid w:val="00400D45"/>
    <w:rsid w:val="0040463B"/>
    <w:rsid w:val="00404FFA"/>
    <w:rsid w:val="00410ACB"/>
    <w:rsid w:val="0041151F"/>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5DC6"/>
    <w:rsid w:val="0044748B"/>
    <w:rsid w:val="0044771D"/>
    <w:rsid w:val="00447FD3"/>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E5C"/>
    <w:rsid w:val="004A0454"/>
    <w:rsid w:val="004A10CF"/>
    <w:rsid w:val="004A11CA"/>
    <w:rsid w:val="004A166E"/>
    <w:rsid w:val="004A4C52"/>
    <w:rsid w:val="004A4D7C"/>
    <w:rsid w:val="004A655A"/>
    <w:rsid w:val="004A6756"/>
    <w:rsid w:val="004A732F"/>
    <w:rsid w:val="004A7835"/>
    <w:rsid w:val="004C13A1"/>
    <w:rsid w:val="004C3031"/>
    <w:rsid w:val="004C411D"/>
    <w:rsid w:val="004C6DDD"/>
    <w:rsid w:val="004C7D81"/>
    <w:rsid w:val="004D21AD"/>
    <w:rsid w:val="004D4E1F"/>
    <w:rsid w:val="004D5533"/>
    <w:rsid w:val="004E3406"/>
    <w:rsid w:val="004E4349"/>
    <w:rsid w:val="004E4689"/>
    <w:rsid w:val="004E4B37"/>
    <w:rsid w:val="004E61ED"/>
    <w:rsid w:val="004E6325"/>
    <w:rsid w:val="004E7B3E"/>
    <w:rsid w:val="004F0340"/>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4652"/>
    <w:rsid w:val="005262BE"/>
    <w:rsid w:val="0052654B"/>
    <w:rsid w:val="005269C0"/>
    <w:rsid w:val="0052737A"/>
    <w:rsid w:val="005308E8"/>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0504"/>
    <w:rsid w:val="00573111"/>
    <w:rsid w:val="00573344"/>
    <w:rsid w:val="0057652A"/>
    <w:rsid w:val="00576BE4"/>
    <w:rsid w:val="0057714F"/>
    <w:rsid w:val="00577FCD"/>
    <w:rsid w:val="0058026F"/>
    <w:rsid w:val="0058309E"/>
    <w:rsid w:val="005831D0"/>
    <w:rsid w:val="00584F7C"/>
    <w:rsid w:val="00586C20"/>
    <w:rsid w:val="00592C80"/>
    <w:rsid w:val="0059335D"/>
    <w:rsid w:val="00597005"/>
    <w:rsid w:val="005A4710"/>
    <w:rsid w:val="005A70CB"/>
    <w:rsid w:val="005B18B4"/>
    <w:rsid w:val="005B23EC"/>
    <w:rsid w:val="005B2842"/>
    <w:rsid w:val="005B4BE5"/>
    <w:rsid w:val="005B760F"/>
    <w:rsid w:val="005B76D8"/>
    <w:rsid w:val="005B7BC4"/>
    <w:rsid w:val="005C0012"/>
    <w:rsid w:val="005C219B"/>
    <w:rsid w:val="005C44E8"/>
    <w:rsid w:val="005C55E0"/>
    <w:rsid w:val="005C6FC9"/>
    <w:rsid w:val="005C76A0"/>
    <w:rsid w:val="005C7E1A"/>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1B92"/>
    <w:rsid w:val="00612678"/>
    <w:rsid w:val="006161A2"/>
    <w:rsid w:val="0061659B"/>
    <w:rsid w:val="00616EC2"/>
    <w:rsid w:val="006171B1"/>
    <w:rsid w:val="006200EC"/>
    <w:rsid w:val="0062095E"/>
    <w:rsid w:val="00620CBC"/>
    <w:rsid w:val="00620FEA"/>
    <w:rsid w:val="00627217"/>
    <w:rsid w:val="00627ED4"/>
    <w:rsid w:val="00630D62"/>
    <w:rsid w:val="00630F2B"/>
    <w:rsid w:val="006333D3"/>
    <w:rsid w:val="006347A6"/>
    <w:rsid w:val="0063559D"/>
    <w:rsid w:val="00635B7E"/>
    <w:rsid w:val="0064440A"/>
    <w:rsid w:val="006456D3"/>
    <w:rsid w:val="006465FB"/>
    <w:rsid w:val="00650785"/>
    <w:rsid w:val="00652DB5"/>
    <w:rsid w:val="006563D4"/>
    <w:rsid w:val="006616E6"/>
    <w:rsid w:val="00663366"/>
    <w:rsid w:val="00670FB3"/>
    <w:rsid w:val="006749B7"/>
    <w:rsid w:val="00674EF8"/>
    <w:rsid w:val="006758E2"/>
    <w:rsid w:val="00682B64"/>
    <w:rsid w:val="00686388"/>
    <w:rsid w:val="0069045C"/>
    <w:rsid w:val="00692101"/>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E77C4"/>
    <w:rsid w:val="006F0FA8"/>
    <w:rsid w:val="006F39C3"/>
    <w:rsid w:val="006F3E3C"/>
    <w:rsid w:val="006F44FB"/>
    <w:rsid w:val="006F5A4F"/>
    <w:rsid w:val="006F5C6F"/>
    <w:rsid w:val="00702F2D"/>
    <w:rsid w:val="007040FA"/>
    <w:rsid w:val="00704BAF"/>
    <w:rsid w:val="0071550E"/>
    <w:rsid w:val="00716ACF"/>
    <w:rsid w:val="00721F8E"/>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110"/>
    <w:rsid w:val="00802C29"/>
    <w:rsid w:val="00804345"/>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51AC6"/>
    <w:rsid w:val="00851B75"/>
    <w:rsid w:val="008524E8"/>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D0443"/>
    <w:rsid w:val="008D180B"/>
    <w:rsid w:val="008D1AAF"/>
    <w:rsid w:val="008D1BA4"/>
    <w:rsid w:val="008D244F"/>
    <w:rsid w:val="008D2A08"/>
    <w:rsid w:val="008D2F25"/>
    <w:rsid w:val="008D57D6"/>
    <w:rsid w:val="008E07D5"/>
    <w:rsid w:val="008E0F54"/>
    <w:rsid w:val="008E2C84"/>
    <w:rsid w:val="008F0FC9"/>
    <w:rsid w:val="008F11C5"/>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27BB"/>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57F5B"/>
    <w:rsid w:val="00965B13"/>
    <w:rsid w:val="00970660"/>
    <w:rsid w:val="00971C5D"/>
    <w:rsid w:val="0097301F"/>
    <w:rsid w:val="00980539"/>
    <w:rsid w:val="009816B4"/>
    <w:rsid w:val="00987C0B"/>
    <w:rsid w:val="009922D9"/>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70C"/>
    <w:rsid w:val="009E0B08"/>
    <w:rsid w:val="009E2EA9"/>
    <w:rsid w:val="009E34D3"/>
    <w:rsid w:val="009E4634"/>
    <w:rsid w:val="009E4954"/>
    <w:rsid w:val="009E4D11"/>
    <w:rsid w:val="009E78CD"/>
    <w:rsid w:val="009F52CE"/>
    <w:rsid w:val="009F5EDD"/>
    <w:rsid w:val="009F65C3"/>
    <w:rsid w:val="009F71A2"/>
    <w:rsid w:val="00A00DC0"/>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3962"/>
    <w:rsid w:val="00A44B47"/>
    <w:rsid w:val="00A479E9"/>
    <w:rsid w:val="00A53AC5"/>
    <w:rsid w:val="00A55AA3"/>
    <w:rsid w:val="00A560A7"/>
    <w:rsid w:val="00A571D5"/>
    <w:rsid w:val="00A60C2A"/>
    <w:rsid w:val="00A61FF9"/>
    <w:rsid w:val="00A63839"/>
    <w:rsid w:val="00A679EA"/>
    <w:rsid w:val="00A67C7F"/>
    <w:rsid w:val="00A701DA"/>
    <w:rsid w:val="00A73CAF"/>
    <w:rsid w:val="00A823FB"/>
    <w:rsid w:val="00A836E3"/>
    <w:rsid w:val="00A84435"/>
    <w:rsid w:val="00A90D92"/>
    <w:rsid w:val="00A92F6B"/>
    <w:rsid w:val="00A96AD3"/>
    <w:rsid w:val="00A9746A"/>
    <w:rsid w:val="00AA1CDF"/>
    <w:rsid w:val="00AA29E7"/>
    <w:rsid w:val="00AA42D4"/>
    <w:rsid w:val="00AA4C54"/>
    <w:rsid w:val="00AA5CBA"/>
    <w:rsid w:val="00AB0D30"/>
    <w:rsid w:val="00AB1F3F"/>
    <w:rsid w:val="00AB2A2E"/>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6774"/>
    <w:rsid w:val="00B02875"/>
    <w:rsid w:val="00B0395F"/>
    <w:rsid w:val="00B03EEE"/>
    <w:rsid w:val="00B04768"/>
    <w:rsid w:val="00B0668E"/>
    <w:rsid w:val="00B1055F"/>
    <w:rsid w:val="00B124A7"/>
    <w:rsid w:val="00B15EFB"/>
    <w:rsid w:val="00B2264F"/>
    <w:rsid w:val="00B23A1C"/>
    <w:rsid w:val="00B23ED4"/>
    <w:rsid w:val="00B30C0B"/>
    <w:rsid w:val="00B31F58"/>
    <w:rsid w:val="00B31F88"/>
    <w:rsid w:val="00B323E5"/>
    <w:rsid w:val="00B40BCE"/>
    <w:rsid w:val="00B41ADC"/>
    <w:rsid w:val="00B41D25"/>
    <w:rsid w:val="00B45586"/>
    <w:rsid w:val="00B45E45"/>
    <w:rsid w:val="00B46626"/>
    <w:rsid w:val="00B47512"/>
    <w:rsid w:val="00B47FE5"/>
    <w:rsid w:val="00B51B71"/>
    <w:rsid w:val="00B529F5"/>
    <w:rsid w:val="00B57A09"/>
    <w:rsid w:val="00B601A4"/>
    <w:rsid w:val="00B6183D"/>
    <w:rsid w:val="00B61F0B"/>
    <w:rsid w:val="00B62F05"/>
    <w:rsid w:val="00B638EC"/>
    <w:rsid w:val="00B63CDF"/>
    <w:rsid w:val="00B67144"/>
    <w:rsid w:val="00B674E2"/>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25D6"/>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2188"/>
    <w:rsid w:val="00BE3932"/>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4329"/>
    <w:rsid w:val="00CA5948"/>
    <w:rsid w:val="00CA5961"/>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6B06"/>
    <w:rsid w:val="00CF0135"/>
    <w:rsid w:val="00CF0819"/>
    <w:rsid w:val="00CF09E6"/>
    <w:rsid w:val="00CF0E8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2D42"/>
    <w:rsid w:val="00D87B0A"/>
    <w:rsid w:val="00D90355"/>
    <w:rsid w:val="00D92009"/>
    <w:rsid w:val="00D920FE"/>
    <w:rsid w:val="00D949FB"/>
    <w:rsid w:val="00D94DCD"/>
    <w:rsid w:val="00DA18B2"/>
    <w:rsid w:val="00DA335F"/>
    <w:rsid w:val="00DA38AB"/>
    <w:rsid w:val="00DA61FD"/>
    <w:rsid w:val="00DA6A41"/>
    <w:rsid w:val="00DB193E"/>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1759"/>
    <w:rsid w:val="00E1203F"/>
    <w:rsid w:val="00E15CC6"/>
    <w:rsid w:val="00E167B2"/>
    <w:rsid w:val="00E173DB"/>
    <w:rsid w:val="00E205AD"/>
    <w:rsid w:val="00E22072"/>
    <w:rsid w:val="00E2281C"/>
    <w:rsid w:val="00E23F80"/>
    <w:rsid w:val="00E2484D"/>
    <w:rsid w:val="00E24B00"/>
    <w:rsid w:val="00E26054"/>
    <w:rsid w:val="00E3011E"/>
    <w:rsid w:val="00E30874"/>
    <w:rsid w:val="00E31AB6"/>
    <w:rsid w:val="00E320E2"/>
    <w:rsid w:val="00E32A17"/>
    <w:rsid w:val="00E348BA"/>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5FA3"/>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2623"/>
    <w:rsid w:val="00ED38A3"/>
    <w:rsid w:val="00ED551F"/>
    <w:rsid w:val="00ED658E"/>
    <w:rsid w:val="00ED6F26"/>
    <w:rsid w:val="00ED70C8"/>
    <w:rsid w:val="00EE0789"/>
    <w:rsid w:val="00EE3D2B"/>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201DF"/>
    <w:rsid w:val="00F21A81"/>
    <w:rsid w:val="00F30B10"/>
    <w:rsid w:val="00F35850"/>
    <w:rsid w:val="00F43EF1"/>
    <w:rsid w:val="00F44520"/>
    <w:rsid w:val="00F45233"/>
    <w:rsid w:val="00F45D9F"/>
    <w:rsid w:val="00F47346"/>
    <w:rsid w:val="00F53118"/>
    <w:rsid w:val="00F53C9E"/>
    <w:rsid w:val="00F53DA1"/>
    <w:rsid w:val="00F55255"/>
    <w:rsid w:val="00F55401"/>
    <w:rsid w:val="00F617B8"/>
    <w:rsid w:val="00F61C42"/>
    <w:rsid w:val="00F64E5A"/>
    <w:rsid w:val="00F65BE7"/>
    <w:rsid w:val="00F67A35"/>
    <w:rsid w:val="00F745ED"/>
    <w:rsid w:val="00F74FD2"/>
    <w:rsid w:val="00F753DB"/>
    <w:rsid w:val="00F80C5E"/>
    <w:rsid w:val="00F815AE"/>
    <w:rsid w:val="00F83350"/>
    <w:rsid w:val="00F84912"/>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CA1"/>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1287</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24</cp:revision>
  <cp:lastPrinted>2021-12-03T16:47:00Z</cp:lastPrinted>
  <dcterms:created xsi:type="dcterms:W3CDTF">2021-12-02T22:14:00Z</dcterms:created>
  <dcterms:modified xsi:type="dcterms:W3CDTF">2021-12-08T19:10:00Z</dcterms:modified>
</cp:coreProperties>
</file>